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sz w:val="22"/>
          <w:szCs w:val="22"/>
        </w:rPr>
      </w:pPr>
      <w:r w:rsidDel="00000000" w:rsidR="00000000" w:rsidRPr="00000000">
        <w:rPr>
          <w:rtl w:val="0"/>
        </w:rPr>
      </w:r>
    </w:p>
    <w:tbl>
      <w:tblPr>
        <w:tblStyle w:val="Table1"/>
        <w:tblW w:w="10206.0" w:type="dxa"/>
        <w:jc w:val="left"/>
        <w:tblInd w:w="-744.0" w:type="dxa"/>
        <w:tblLayout w:type="fixed"/>
        <w:tblLook w:val="0000"/>
      </w:tblPr>
      <w:tblGrid>
        <w:gridCol w:w="1613"/>
        <w:gridCol w:w="396"/>
        <w:gridCol w:w="639"/>
        <w:gridCol w:w="417"/>
        <w:gridCol w:w="314"/>
        <w:gridCol w:w="1"/>
        <w:gridCol w:w="938"/>
        <w:gridCol w:w="226"/>
        <w:gridCol w:w="244"/>
        <w:gridCol w:w="67"/>
        <w:gridCol w:w="136"/>
        <w:gridCol w:w="1"/>
        <w:gridCol w:w="1032"/>
        <w:gridCol w:w="1024"/>
        <w:gridCol w:w="39"/>
        <w:gridCol w:w="31"/>
        <w:gridCol w:w="568"/>
        <w:gridCol w:w="127"/>
        <w:gridCol w:w="911"/>
        <w:gridCol w:w="83"/>
        <w:gridCol w:w="65"/>
        <w:gridCol w:w="186"/>
        <w:gridCol w:w="693"/>
        <w:gridCol w:w="455"/>
        <w:tblGridChange w:id="0">
          <w:tblGrid>
            <w:gridCol w:w="1613"/>
            <w:gridCol w:w="396"/>
            <w:gridCol w:w="639"/>
            <w:gridCol w:w="417"/>
            <w:gridCol w:w="314"/>
            <w:gridCol w:w="1"/>
            <w:gridCol w:w="938"/>
            <w:gridCol w:w="226"/>
            <w:gridCol w:w="244"/>
            <w:gridCol w:w="67"/>
            <w:gridCol w:w="136"/>
            <w:gridCol w:w="1"/>
            <w:gridCol w:w="1032"/>
            <w:gridCol w:w="1024"/>
            <w:gridCol w:w="39"/>
            <w:gridCol w:w="31"/>
            <w:gridCol w:w="568"/>
            <w:gridCol w:w="127"/>
            <w:gridCol w:w="911"/>
            <w:gridCol w:w="83"/>
            <w:gridCol w:w="65"/>
            <w:gridCol w:w="186"/>
            <w:gridCol w:w="693"/>
            <w:gridCol w:w="455"/>
          </w:tblGrid>
        </w:tblGridChange>
      </w:tblGrid>
      <w:tr>
        <w:tc>
          <w:tcPr>
            <w:gridSpan w:val="24"/>
            <w:shd w:fill="auto" w:val="clear"/>
          </w:tcPr>
          <w:p w:rsidR="00000000" w:rsidDel="00000000" w:rsidP="00000000" w:rsidRDefault="00000000" w:rsidRPr="00000000" w14:paraId="00000002">
            <w:pPr>
              <w:spacing w:after="0" w:before="0" w:lineRule="auto"/>
              <w:jc w:val="center"/>
              <w:rPr>
                <w:sz w:val="28"/>
                <w:szCs w:val="28"/>
              </w:rPr>
            </w:pPr>
            <w:r w:rsidDel="00000000" w:rsidR="00000000" w:rsidRPr="00000000">
              <w:rPr>
                <w:b w:val="1"/>
                <w:sz w:val="28"/>
                <w:szCs w:val="28"/>
                <w:rtl w:val="0"/>
              </w:rPr>
              <w:t xml:space="preserve">MENO MUGĖ </w:t>
            </w:r>
            <w:r w:rsidDel="00000000" w:rsidR="00000000" w:rsidRPr="00000000">
              <w:rPr>
                <w:b w:val="1"/>
                <w:color w:val="7f7f7f"/>
                <w:sz w:val="28"/>
                <w:szCs w:val="28"/>
                <w:rtl w:val="0"/>
              </w:rPr>
              <w:t xml:space="preserve">ARTVILNIUS’21</w:t>
            </w:r>
            <w:r w:rsidDel="00000000" w:rsidR="00000000" w:rsidRPr="00000000">
              <w:rPr>
                <w:rtl w:val="0"/>
              </w:rPr>
            </w:r>
          </w:p>
          <w:p w:rsidR="00000000" w:rsidDel="00000000" w:rsidP="00000000" w:rsidRDefault="00000000" w:rsidRPr="00000000" w14:paraId="00000003">
            <w:pPr>
              <w:spacing w:after="0" w:before="0" w:lineRule="auto"/>
              <w:jc w:val="center"/>
              <w:rPr>
                <w:sz w:val="24"/>
                <w:szCs w:val="24"/>
              </w:rPr>
            </w:pPr>
            <w:r w:rsidDel="00000000" w:rsidR="00000000" w:rsidRPr="00000000">
              <w:rPr>
                <w:rtl w:val="0"/>
              </w:rPr>
            </w:r>
          </w:p>
          <w:p w:rsidR="00000000" w:rsidDel="00000000" w:rsidP="00000000" w:rsidRDefault="00000000" w:rsidRPr="00000000" w14:paraId="00000004">
            <w:pPr>
              <w:spacing w:after="0" w:before="0" w:lineRule="auto"/>
              <w:jc w:val="center"/>
              <w:rPr>
                <w:sz w:val="24"/>
                <w:szCs w:val="24"/>
              </w:rPr>
            </w:pPr>
            <w:r w:rsidDel="00000000" w:rsidR="00000000" w:rsidRPr="00000000">
              <w:rPr>
                <w:b w:val="1"/>
                <w:sz w:val="24"/>
                <w:szCs w:val="24"/>
                <w:rtl w:val="0"/>
              </w:rPr>
              <w:t xml:space="preserve">DALYVIO PARAIŠKOS FORMA </w:t>
            </w:r>
            <w:r w:rsidDel="00000000" w:rsidR="00000000" w:rsidRPr="00000000">
              <w:rPr>
                <w:rtl w:val="0"/>
              </w:rPr>
            </w:r>
          </w:p>
        </w:tc>
      </w:tr>
      <w:tr>
        <w:tc>
          <w:tcPr>
            <w:gridSpan w:val="24"/>
            <w:shd w:fill="auto" w:val="clear"/>
          </w:tcPr>
          <w:p w:rsidR="00000000" w:rsidDel="00000000" w:rsidP="00000000" w:rsidRDefault="00000000" w:rsidRPr="00000000" w14:paraId="0000001C">
            <w:pPr>
              <w:spacing w:after="0" w:before="0" w:lineRule="auto"/>
              <w:jc w:val="center"/>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034">
            <w:pPr>
              <w:spacing w:after="0" w:before="0" w:lineRule="auto"/>
              <w:jc w:val="both"/>
              <w:rPr/>
            </w:pPr>
            <w:r w:rsidDel="00000000" w:rsidR="00000000" w:rsidRPr="00000000">
              <w:rPr>
                <w:sz w:val="20"/>
                <w:szCs w:val="20"/>
                <w:rtl w:val="0"/>
              </w:rPr>
              <w:t xml:space="preserve">Maloniai prašome tinkamai užpildytą paraiškos formą ir su ja susijusią medžiagą iki </w:t>
            </w:r>
            <w:r w:rsidDel="00000000" w:rsidR="00000000" w:rsidRPr="00000000">
              <w:rPr>
                <w:b w:val="1"/>
                <w:sz w:val="20"/>
                <w:szCs w:val="20"/>
                <w:rtl w:val="0"/>
              </w:rPr>
              <w:t xml:space="preserve">2021 m.  birželio 7 d.</w:t>
            </w:r>
            <w:r w:rsidDel="00000000" w:rsidR="00000000" w:rsidRPr="00000000">
              <w:rPr>
                <w:sz w:val="20"/>
                <w:szCs w:val="20"/>
                <w:rtl w:val="0"/>
              </w:rPr>
              <w:t xml:space="preserve"> el. pašto adresu </w:t>
            </w:r>
            <w:hyperlink r:id="rId6">
              <w:r w:rsidDel="00000000" w:rsidR="00000000" w:rsidRPr="00000000">
                <w:rPr>
                  <w:b w:val="1"/>
                  <w:color w:val="0000ff"/>
                  <w:sz w:val="20"/>
                  <w:szCs w:val="20"/>
                  <w:u w:val="single"/>
                  <w:rtl w:val="0"/>
                </w:rPr>
                <w:t xml:space="preserve">application@artvilnius.com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5">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036">
            <w:pPr>
              <w:spacing w:after="0" w:before="0" w:lineRule="auto"/>
              <w:jc w:val="both"/>
              <w:rPr/>
            </w:pPr>
            <w:r w:rsidDel="00000000" w:rsidR="00000000" w:rsidRPr="00000000">
              <w:rPr>
                <w:sz w:val="20"/>
                <w:szCs w:val="20"/>
                <w:rtl w:val="0"/>
              </w:rPr>
              <w:t xml:space="preserve">Netinkamai užpildytos paraiškos nebus svarstomos.</w:t>
            </w:r>
            <w:r w:rsidDel="00000000" w:rsidR="00000000" w:rsidRPr="00000000">
              <w:rPr>
                <w:rtl w:val="0"/>
              </w:rPr>
            </w:r>
          </w:p>
        </w:tc>
      </w:tr>
      <w:tr>
        <w:tc>
          <w:tcPr>
            <w:gridSpan w:val="24"/>
            <w:shd w:fill="auto" w:val="clear"/>
          </w:tcPr>
          <w:p w:rsidR="00000000" w:rsidDel="00000000" w:rsidP="00000000" w:rsidRDefault="00000000" w:rsidRPr="00000000" w14:paraId="0000004E">
            <w:pPr>
              <w:spacing w:after="0" w:before="0" w:lineRule="auto"/>
              <w:jc w:val="center"/>
              <w:rPr>
                <w:sz w:val="20"/>
                <w:szCs w:val="20"/>
              </w:rPr>
            </w:pPr>
            <w:r w:rsidDel="00000000" w:rsidR="00000000" w:rsidRPr="00000000">
              <w:rPr>
                <w:rtl w:val="0"/>
              </w:rPr>
            </w:r>
          </w:p>
          <w:p w:rsidR="00000000" w:rsidDel="00000000" w:rsidP="00000000" w:rsidRDefault="00000000" w:rsidRPr="00000000" w14:paraId="0000004F">
            <w:pPr>
              <w:spacing w:after="0" w:before="0" w:lineRule="auto"/>
              <w:jc w:val="center"/>
              <w:rPr>
                <w:sz w:val="20"/>
                <w:szCs w:val="20"/>
              </w:rPr>
            </w:pPr>
            <w:r w:rsidDel="00000000" w:rsidR="00000000" w:rsidRPr="00000000">
              <w:rPr>
                <w:rtl w:val="0"/>
              </w:rPr>
            </w:r>
          </w:p>
        </w:tc>
      </w:tr>
      <w:tr>
        <w:tc>
          <w:tcPr>
            <w:gridSpan w:val="24"/>
            <w:tcBorders>
              <w:top w:color="000001" w:space="0" w:sz="4" w:val="single"/>
              <w:bottom w:color="000001" w:space="0" w:sz="4" w:val="single"/>
            </w:tcBorders>
            <w:shd w:fill="auto" w:val="clear"/>
          </w:tcPr>
          <w:p w:rsidR="00000000" w:rsidDel="00000000" w:rsidP="00000000" w:rsidRDefault="00000000" w:rsidRPr="00000000" w14:paraId="00000067">
            <w:pPr>
              <w:spacing w:after="0" w:before="0" w:lineRule="auto"/>
              <w:rPr>
                <w:sz w:val="20"/>
                <w:szCs w:val="20"/>
              </w:rPr>
            </w:pPr>
            <w:r w:rsidDel="00000000" w:rsidR="00000000" w:rsidRPr="00000000">
              <w:rPr>
                <w:b w:val="1"/>
                <w:sz w:val="20"/>
                <w:szCs w:val="20"/>
                <w:rtl w:val="0"/>
              </w:rPr>
              <w:t xml:space="preserve">I. PAREIŠKĖJAS</w:t>
            </w:r>
            <w:r w:rsidDel="00000000" w:rsidR="00000000" w:rsidRPr="00000000">
              <w:rPr>
                <w:rtl w:val="0"/>
              </w:rPr>
            </w:r>
          </w:p>
        </w:tc>
      </w:tr>
      <w:tr>
        <w:tc>
          <w:tcPr>
            <w:gridSpan w:val="24"/>
            <w:tcBorders>
              <w:top w:color="000001" w:space="0" w:sz="4" w:val="single"/>
            </w:tcBorders>
            <w:shd w:fill="auto" w:val="clear"/>
          </w:tcPr>
          <w:p w:rsidR="00000000" w:rsidDel="00000000" w:rsidP="00000000" w:rsidRDefault="00000000" w:rsidRPr="00000000" w14:paraId="0000007F">
            <w:pPr>
              <w:spacing w:after="0" w:before="0" w:lineRule="auto"/>
              <w:rPr>
                <w:sz w:val="20"/>
                <w:szCs w:val="20"/>
                <w:u w:val="single"/>
              </w:rPr>
            </w:pPr>
            <w:r w:rsidDel="00000000" w:rsidR="00000000" w:rsidRPr="00000000">
              <w:rPr>
                <w:rtl w:val="0"/>
              </w:rPr>
            </w:r>
          </w:p>
        </w:tc>
      </w:tr>
      <w:tr>
        <w:tc>
          <w:tcPr>
            <w:gridSpan w:val="24"/>
            <w:shd w:fill="auto" w:val="clear"/>
          </w:tcPr>
          <w:p w:rsidR="00000000" w:rsidDel="00000000" w:rsidP="00000000" w:rsidRDefault="00000000" w:rsidRPr="00000000" w14:paraId="00000097">
            <w:pPr>
              <w:spacing w:after="0" w:before="0" w:lineRule="auto"/>
              <w:rPr>
                <w:sz w:val="20"/>
                <w:szCs w:val="20"/>
                <w:u w:val="single"/>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Pagrindinė informacija</w:t>
            </w:r>
            <w:r w:rsidDel="00000000" w:rsidR="00000000" w:rsidRPr="00000000">
              <w:rPr>
                <w:rtl w:val="0"/>
              </w:rPr>
            </w:r>
          </w:p>
        </w:tc>
      </w:tr>
      <w:tr>
        <w:tc>
          <w:tcPr>
            <w:gridSpan w:val="24"/>
            <w:shd w:fill="auto" w:val="clear"/>
          </w:tcPr>
          <w:p w:rsidR="00000000" w:rsidDel="00000000" w:rsidP="00000000" w:rsidRDefault="00000000" w:rsidRPr="00000000" w14:paraId="000000AF">
            <w:pPr>
              <w:spacing w:after="0" w:before="0" w:lineRule="auto"/>
              <w:rPr>
                <w:sz w:val="20"/>
                <w:szCs w:val="20"/>
                <w:u w:val="single"/>
              </w:rPr>
            </w:pPr>
            <w:r w:rsidDel="00000000" w:rsidR="00000000" w:rsidRPr="00000000">
              <w:rPr>
                <w:rtl w:val="0"/>
              </w:rPr>
            </w:r>
          </w:p>
        </w:tc>
      </w:tr>
      <w:tr>
        <w:tc>
          <w:tcPr>
            <w:gridSpan w:val="2"/>
            <w:shd w:fill="auto" w:val="clear"/>
          </w:tcPr>
          <w:p w:rsidR="00000000" w:rsidDel="00000000" w:rsidP="00000000" w:rsidRDefault="00000000" w:rsidRPr="00000000" w14:paraId="000000C7">
            <w:pPr>
              <w:spacing w:after="0" w:before="0" w:lineRule="auto"/>
              <w:jc w:val="both"/>
              <w:rPr>
                <w:sz w:val="20"/>
                <w:szCs w:val="20"/>
              </w:rPr>
            </w:pPr>
            <w:r w:rsidDel="00000000" w:rsidR="00000000" w:rsidRPr="00000000">
              <w:rPr>
                <w:sz w:val="20"/>
                <w:szCs w:val="20"/>
                <w:rtl w:val="0"/>
              </w:rPr>
              <w:t xml:space="preserve">Galerija:</w:t>
            </w:r>
          </w:p>
        </w:tc>
        <w:tc>
          <w:tcPr>
            <w:gridSpan w:val="22"/>
            <w:tcBorders>
              <w:top w:color="000001" w:space="0" w:sz="4" w:val="dotted"/>
              <w:bottom w:color="000001" w:space="0" w:sz="4" w:val="dotted"/>
            </w:tcBorders>
            <w:shd w:fill="auto" w:val="clear"/>
          </w:tcPr>
          <w:p w:rsidR="00000000" w:rsidDel="00000000" w:rsidP="00000000" w:rsidRDefault="00000000" w:rsidRPr="00000000" w14:paraId="000000C9">
            <w:pPr>
              <w:spacing w:after="0" w:before="0" w:lineRule="auto"/>
              <w:jc w:val="both"/>
              <w:rPr>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0DF">
            <w:pPr>
              <w:spacing w:after="0" w:before="0" w:lineRule="auto"/>
              <w:rPr>
                <w:sz w:val="20"/>
                <w:szCs w:val="20"/>
              </w:rPr>
            </w:pPr>
            <w:r w:rsidDel="00000000" w:rsidR="00000000" w:rsidRPr="00000000">
              <w:rPr>
                <w:rtl w:val="0"/>
              </w:rPr>
            </w:r>
          </w:p>
        </w:tc>
        <w:tc>
          <w:tcPr>
            <w:gridSpan w:val="22"/>
            <w:tcBorders>
              <w:top w:color="000001" w:space="0" w:sz="4" w:val="dotted"/>
            </w:tcBorders>
            <w:shd w:fill="auto" w:val="clear"/>
          </w:tcPr>
          <w:p w:rsidR="00000000" w:rsidDel="00000000" w:rsidP="00000000" w:rsidRDefault="00000000" w:rsidRPr="00000000" w14:paraId="000000E1">
            <w:pPr>
              <w:spacing w:after="0" w:before="0" w:lineRule="auto"/>
              <w:jc w:val="center"/>
              <w:rPr>
                <w:sz w:val="20"/>
                <w:szCs w:val="20"/>
              </w:rPr>
            </w:pPr>
            <w:r w:rsidDel="00000000" w:rsidR="00000000" w:rsidRPr="00000000">
              <w:rPr>
                <w:i w:val="1"/>
                <w:sz w:val="12"/>
                <w:szCs w:val="12"/>
                <w:rtl w:val="0"/>
              </w:rPr>
              <w:t xml:space="preserve">(pilnas galerijos pavadinimas)</w:t>
            </w:r>
            <w:r w:rsidDel="00000000" w:rsidR="00000000" w:rsidRPr="00000000">
              <w:rPr>
                <w:rtl w:val="0"/>
              </w:rPr>
            </w:r>
          </w:p>
        </w:tc>
      </w:tr>
      <w:tr>
        <w:tc>
          <w:tcPr>
            <w:gridSpan w:val="2"/>
            <w:shd w:fill="auto" w:val="clear"/>
          </w:tcPr>
          <w:p w:rsidR="00000000" w:rsidDel="00000000" w:rsidP="00000000" w:rsidRDefault="00000000" w:rsidRPr="00000000" w14:paraId="000000F7">
            <w:pPr>
              <w:spacing w:after="0" w:before="0" w:lineRule="auto"/>
              <w:rPr>
                <w:sz w:val="20"/>
                <w:szCs w:val="20"/>
              </w:rPr>
            </w:pPr>
            <w:r w:rsidDel="00000000" w:rsidR="00000000" w:rsidRPr="00000000">
              <w:rPr>
                <w:sz w:val="20"/>
                <w:szCs w:val="20"/>
                <w:rtl w:val="0"/>
              </w:rPr>
              <w:t xml:space="preserve">Įmonės pavadinimas </w:t>
            </w:r>
            <w:r w:rsidDel="00000000" w:rsidR="00000000" w:rsidRPr="00000000">
              <w:rPr>
                <w:sz w:val="16"/>
                <w:szCs w:val="16"/>
                <w:rtl w:val="0"/>
              </w:rPr>
              <w:t xml:space="preserve">(jei nesutampa su</w:t>
            </w:r>
            <w:r w:rsidDel="00000000" w:rsidR="00000000" w:rsidRPr="00000000">
              <w:rPr>
                <w:sz w:val="20"/>
                <w:szCs w:val="20"/>
                <w:rtl w:val="0"/>
              </w:rPr>
              <w:t xml:space="preserve"> </w:t>
            </w:r>
            <w:r w:rsidDel="00000000" w:rsidR="00000000" w:rsidRPr="00000000">
              <w:rPr>
                <w:sz w:val="16"/>
                <w:szCs w:val="16"/>
                <w:rtl w:val="0"/>
              </w:rPr>
              <w:t xml:space="preserve">galerijos pavadinimu</w:t>
            </w:r>
            <w:r w:rsidDel="00000000" w:rsidR="00000000" w:rsidRPr="00000000">
              <w:rPr>
                <w:rtl w:val="0"/>
              </w:rPr>
            </w:r>
          </w:p>
        </w:tc>
        <w:tc>
          <w:tcPr>
            <w:gridSpan w:val="22"/>
            <w:tcBorders>
              <w:top w:color="000001" w:space="0" w:sz="4" w:val="dotted"/>
            </w:tcBorders>
            <w:shd w:fill="auto" w:val="clear"/>
          </w:tcPr>
          <w:p w:rsidR="00000000" w:rsidDel="00000000" w:rsidP="00000000" w:rsidRDefault="00000000" w:rsidRPr="00000000" w14:paraId="000000F9">
            <w:pPr>
              <w:spacing w:after="0" w:before="0" w:lineRule="auto"/>
              <w:jc w:val="center"/>
              <w:rPr>
                <w:i w:val="1"/>
                <w:sz w:val="12"/>
                <w:szCs w:val="12"/>
              </w:rPr>
            </w:pPr>
            <w:r w:rsidDel="00000000" w:rsidR="00000000" w:rsidRPr="00000000">
              <w:rPr>
                <w:rtl w:val="0"/>
              </w:rPr>
            </w:r>
          </w:p>
        </w:tc>
      </w:tr>
      <w:tr>
        <w:tc>
          <w:tcPr>
            <w:gridSpan w:val="2"/>
            <w:shd w:fill="auto" w:val="clear"/>
          </w:tcPr>
          <w:p w:rsidR="00000000" w:rsidDel="00000000" w:rsidP="00000000" w:rsidRDefault="00000000" w:rsidRPr="00000000" w14:paraId="0000010F">
            <w:pPr>
              <w:spacing w:after="0" w:before="0" w:lineRule="auto"/>
              <w:rPr>
                <w:sz w:val="20"/>
                <w:szCs w:val="20"/>
              </w:rPr>
            </w:pPr>
            <w:r w:rsidDel="00000000" w:rsidR="00000000" w:rsidRPr="00000000">
              <w:rPr>
                <w:rtl w:val="0"/>
              </w:rPr>
            </w:r>
          </w:p>
          <w:p w:rsidR="00000000" w:rsidDel="00000000" w:rsidP="00000000" w:rsidRDefault="00000000" w:rsidRPr="00000000" w14:paraId="00000110">
            <w:pPr>
              <w:spacing w:after="0" w:before="0" w:lineRule="auto"/>
              <w:rPr>
                <w:sz w:val="20"/>
                <w:szCs w:val="20"/>
              </w:rPr>
            </w:pPr>
            <w:r w:rsidDel="00000000" w:rsidR="00000000" w:rsidRPr="00000000">
              <w:rPr>
                <w:sz w:val="20"/>
                <w:szCs w:val="20"/>
                <w:rtl w:val="0"/>
              </w:rPr>
              <w:t xml:space="preserve">Įmonės kodas</w:t>
            </w:r>
          </w:p>
        </w:tc>
        <w:tc>
          <w:tcPr>
            <w:gridSpan w:val="22"/>
            <w:tcBorders>
              <w:top w:color="000001" w:space="0" w:sz="4" w:val="dotted"/>
            </w:tcBorders>
            <w:shd w:fill="auto" w:val="clear"/>
          </w:tcPr>
          <w:p w:rsidR="00000000" w:rsidDel="00000000" w:rsidP="00000000" w:rsidRDefault="00000000" w:rsidRPr="00000000" w14:paraId="00000112">
            <w:pPr>
              <w:spacing w:after="0" w:before="0" w:lineRule="auto"/>
              <w:jc w:val="center"/>
              <w:rPr>
                <w:i w:val="1"/>
                <w:sz w:val="12"/>
                <w:szCs w:val="12"/>
              </w:rPr>
            </w:pPr>
            <w:r w:rsidDel="00000000" w:rsidR="00000000" w:rsidRPr="00000000">
              <w:rPr>
                <w:rtl w:val="0"/>
              </w:rPr>
            </w:r>
          </w:p>
        </w:tc>
      </w:tr>
      <w:tr>
        <w:tc>
          <w:tcPr>
            <w:gridSpan w:val="2"/>
            <w:shd w:fill="auto" w:val="clear"/>
          </w:tcPr>
          <w:p w:rsidR="00000000" w:rsidDel="00000000" w:rsidP="00000000" w:rsidRDefault="00000000" w:rsidRPr="00000000" w14:paraId="00000128">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129">
            <w:pPr>
              <w:spacing w:after="0" w:before="0" w:lineRule="auto"/>
              <w:jc w:val="both"/>
              <w:rPr>
                <w:sz w:val="20"/>
                <w:szCs w:val="20"/>
              </w:rPr>
            </w:pPr>
            <w:r w:rsidDel="00000000" w:rsidR="00000000" w:rsidRPr="00000000">
              <w:rPr>
                <w:sz w:val="20"/>
                <w:szCs w:val="20"/>
                <w:rtl w:val="0"/>
              </w:rPr>
              <w:t xml:space="preserve">Adresas:</w:t>
            </w:r>
          </w:p>
        </w:tc>
        <w:tc>
          <w:tcPr>
            <w:gridSpan w:val="22"/>
            <w:tcBorders>
              <w:top w:color="000001" w:space="0" w:sz="4" w:val="dotted"/>
              <w:bottom w:color="000001" w:space="0" w:sz="4" w:val="dotted"/>
            </w:tcBorders>
            <w:shd w:fill="auto" w:val="clear"/>
          </w:tcPr>
          <w:p w:rsidR="00000000" w:rsidDel="00000000" w:rsidP="00000000" w:rsidRDefault="00000000" w:rsidRPr="00000000" w14:paraId="0000012B">
            <w:pPr>
              <w:spacing w:after="0" w:before="0" w:lineRule="auto"/>
              <w:jc w:val="both"/>
              <w:rPr>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141">
            <w:pPr>
              <w:spacing w:after="0" w:before="0" w:lineRule="auto"/>
              <w:jc w:val="both"/>
              <w:rPr>
                <w:sz w:val="20"/>
                <w:szCs w:val="20"/>
              </w:rPr>
            </w:pPr>
            <w:r w:rsidDel="00000000" w:rsidR="00000000" w:rsidRPr="00000000">
              <w:rPr>
                <w:rtl w:val="0"/>
              </w:rPr>
            </w:r>
          </w:p>
        </w:tc>
        <w:tc>
          <w:tcPr>
            <w:gridSpan w:val="22"/>
            <w:tcBorders>
              <w:top w:color="000001" w:space="0" w:sz="4" w:val="dotted"/>
            </w:tcBorders>
            <w:shd w:fill="auto" w:val="clear"/>
          </w:tcPr>
          <w:p w:rsidR="00000000" w:rsidDel="00000000" w:rsidP="00000000" w:rsidRDefault="00000000" w:rsidRPr="00000000" w14:paraId="00000143">
            <w:pPr>
              <w:spacing w:after="0" w:before="0" w:lineRule="auto"/>
              <w:jc w:val="center"/>
              <w:rPr>
                <w:sz w:val="12"/>
                <w:szCs w:val="12"/>
              </w:rPr>
            </w:pPr>
            <w:r w:rsidDel="00000000" w:rsidR="00000000" w:rsidRPr="00000000">
              <w:rPr>
                <w:i w:val="1"/>
                <w:sz w:val="12"/>
                <w:szCs w:val="12"/>
                <w:rtl w:val="0"/>
              </w:rPr>
              <w:t xml:space="preserve">(gatvė, namo/buto numeris, pašto kodas, miestas)</w:t>
            </w:r>
            <w:r w:rsidDel="00000000" w:rsidR="00000000" w:rsidRPr="00000000">
              <w:rPr>
                <w:rtl w:val="0"/>
              </w:rPr>
            </w:r>
          </w:p>
        </w:tc>
      </w:tr>
      <w:tr>
        <w:tc>
          <w:tcPr>
            <w:gridSpan w:val="2"/>
            <w:shd w:fill="auto" w:val="clear"/>
          </w:tcPr>
          <w:p w:rsidR="00000000" w:rsidDel="00000000" w:rsidP="00000000" w:rsidRDefault="00000000" w:rsidRPr="00000000" w14:paraId="00000159">
            <w:pPr>
              <w:spacing w:after="0" w:before="0" w:lineRule="auto"/>
              <w:jc w:val="both"/>
              <w:rPr>
                <w:sz w:val="20"/>
                <w:szCs w:val="20"/>
              </w:rPr>
            </w:pPr>
            <w:r w:rsidDel="00000000" w:rsidR="00000000" w:rsidRPr="00000000">
              <w:rPr>
                <w:sz w:val="20"/>
                <w:szCs w:val="20"/>
                <w:rtl w:val="0"/>
              </w:rPr>
              <w:t xml:space="preserve">Direktorius:</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15B">
            <w:pPr>
              <w:spacing w:after="0" w:before="0" w:lineRule="auto"/>
              <w:jc w:val="both"/>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165">
            <w:pPr>
              <w:spacing w:after="0" w:before="0" w:lineRule="auto"/>
              <w:jc w:val="both"/>
              <w:rPr>
                <w:sz w:val="20"/>
                <w:szCs w:val="20"/>
              </w:rPr>
            </w:pPr>
            <w:r w:rsidDel="00000000" w:rsidR="00000000" w:rsidRPr="00000000">
              <w:rPr>
                <w:sz w:val="20"/>
                <w:szCs w:val="20"/>
                <w:rtl w:val="0"/>
              </w:rPr>
              <w:t xml:space="preserve">Savininkas:</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167">
            <w:pPr>
              <w:spacing w:after="0" w:before="0" w:lineRule="auto"/>
              <w:jc w:val="both"/>
              <w:rPr>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171">
            <w:pPr>
              <w:spacing w:after="0" w:before="0" w:lineRule="auto"/>
              <w:jc w:val="both"/>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173">
            <w:pPr>
              <w:spacing w:after="0" w:before="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2"/>
            <w:shd w:fill="auto" w:val="clear"/>
          </w:tcPr>
          <w:p w:rsidR="00000000" w:rsidDel="00000000" w:rsidP="00000000" w:rsidRDefault="00000000" w:rsidRPr="00000000" w14:paraId="0000017D">
            <w:pPr>
              <w:spacing w:after="0" w:before="0" w:lineRule="auto"/>
              <w:jc w:val="center"/>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17F">
            <w:pPr>
              <w:spacing w:after="0" w:before="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r>
      <w:tr>
        <w:tc>
          <w:tcPr>
            <w:gridSpan w:val="2"/>
            <w:shd w:fill="auto" w:val="clear"/>
          </w:tcPr>
          <w:p w:rsidR="00000000" w:rsidDel="00000000" w:rsidP="00000000" w:rsidRDefault="00000000" w:rsidRPr="00000000" w14:paraId="00000189">
            <w:pPr>
              <w:spacing w:after="0" w:before="0" w:lineRule="auto"/>
              <w:jc w:val="both"/>
              <w:rPr>
                <w:sz w:val="20"/>
                <w:szCs w:val="20"/>
              </w:rPr>
            </w:pPr>
            <w:r w:rsidDel="00000000" w:rsidR="00000000" w:rsidRPr="00000000">
              <w:rPr>
                <w:sz w:val="20"/>
                <w:szCs w:val="20"/>
                <w:rtl w:val="0"/>
              </w:rPr>
              <w:t xml:space="preserve">Tel.:</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18B">
            <w:pPr>
              <w:spacing w:after="0" w:before="0" w:lineRule="auto"/>
              <w:jc w:val="both"/>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195">
            <w:pPr>
              <w:spacing w:after="0" w:before="0" w:lineRule="auto"/>
              <w:jc w:val="both"/>
              <w:rPr>
                <w:sz w:val="20"/>
                <w:szCs w:val="20"/>
              </w:rPr>
            </w:pPr>
            <w:r w:rsidDel="00000000" w:rsidR="00000000" w:rsidRPr="00000000">
              <w:rPr>
                <w:sz w:val="20"/>
                <w:szCs w:val="20"/>
                <w:rtl w:val="0"/>
              </w:rPr>
              <w:t xml:space="preserve">Faksas:</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197">
            <w:pPr>
              <w:spacing w:after="0" w:before="0" w:lineRule="auto"/>
              <w:jc w:val="both"/>
              <w:rPr>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1A1">
            <w:pPr>
              <w:spacing w:after="0" w:before="0" w:lineRule="auto"/>
              <w:jc w:val="both"/>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1A3">
            <w:pPr>
              <w:spacing w:after="0" w:before="0" w:lineRule="auto"/>
              <w:jc w:val="center"/>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1AD">
            <w:pPr>
              <w:spacing w:after="0" w:before="0" w:lineRule="auto"/>
              <w:jc w:val="center"/>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1AF">
            <w:pPr>
              <w:spacing w:after="0" w:before="0" w:lineRule="auto"/>
              <w:jc w:val="center"/>
              <w:rPr>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1B9">
            <w:pPr>
              <w:spacing w:after="0" w:before="0" w:lineRule="auto"/>
              <w:jc w:val="both"/>
              <w:rPr>
                <w:sz w:val="20"/>
                <w:szCs w:val="20"/>
              </w:rPr>
            </w:pPr>
            <w:r w:rsidDel="00000000" w:rsidR="00000000" w:rsidRPr="00000000">
              <w:rPr>
                <w:sz w:val="20"/>
                <w:szCs w:val="20"/>
                <w:rtl w:val="0"/>
              </w:rPr>
              <w:t xml:space="preserve">El. paštas:</w:t>
            </w:r>
          </w:p>
        </w:tc>
        <w:tc>
          <w:tcPr>
            <w:gridSpan w:val="10"/>
            <w:tcBorders>
              <w:top w:color="000001" w:space="0" w:sz="4" w:val="dotted"/>
              <w:bottom w:color="000001" w:space="0" w:sz="4" w:val="dotted"/>
            </w:tcBorders>
            <w:shd w:fill="auto" w:val="clear"/>
          </w:tcPr>
          <w:p w:rsidR="00000000" w:rsidDel="00000000" w:rsidP="00000000" w:rsidRDefault="00000000" w:rsidRPr="00000000" w14:paraId="000001BB">
            <w:pPr>
              <w:spacing w:after="0" w:before="0" w:lineRule="auto"/>
              <w:jc w:val="both"/>
              <w:rPr>
                <w:sz w:val="20"/>
                <w:szCs w:val="20"/>
              </w:rPr>
            </w:pPr>
            <w:r w:rsidDel="00000000" w:rsidR="00000000" w:rsidRPr="00000000">
              <w:rPr>
                <w:rtl w:val="0"/>
              </w:rPr>
            </w:r>
          </w:p>
        </w:tc>
        <w:tc>
          <w:tcPr>
            <w:gridSpan w:val="6"/>
            <w:shd w:fill="auto" w:val="clear"/>
          </w:tcPr>
          <w:p w:rsidR="00000000" w:rsidDel="00000000" w:rsidP="00000000" w:rsidRDefault="00000000" w:rsidRPr="00000000" w14:paraId="000001C5">
            <w:pPr>
              <w:spacing w:after="0" w:before="0" w:lineRule="auto"/>
              <w:jc w:val="both"/>
              <w:rPr>
                <w:sz w:val="20"/>
                <w:szCs w:val="20"/>
              </w:rPr>
            </w:pPr>
            <w:r w:rsidDel="00000000" w:rsidR="00000000" w:rsidRPr="00000000">
              <w:rPr>
                <w:sz w:val="20"/>
                <w:szCs w:val="20"/>
                <w:rtl w:val="0"/>
              </w:rPr>
              <w:t xml:space="preserve">Interneto svetainė:</w:t>
            </w:r>
          </w:p>
        </w:tc>
        <w:tc>
          <w:tcPr>
            <w:gridSpan w:val="6"/>
            <w:tcBorders>
              <w:top w:color="000001" w:space="0" w:sz="4" w:val="dotted"/>
              <w:bottom w:color="000001" w:space="0" w:sz="4" w:val="dotted"/>
            </w:tcBorders>
            <w:shd w:fill="auto" w:val="clear"/>
          </w:tcPr>
          <w:p w:rsidR="00000000" w:rsidDel="00000000" w:rsidP="00000000" w:rsidRDefault="00000000" w:rsidRPr="00000000" w14:paraId="000001CB">
            <w:pPr>
              <w:spacing w:after="0" w:before="0" w:lineRule="auto"/>
              <w:jc w:val="both"/>
              <w:rPr>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1D1">
            <w:pPr>
              <w:spacing w:after="0" w:before="0" w:lineRule="auto"/>
              <w:jc w:val="both"/>
              <w:rPr>
                <w:sz w:val="20"/>
                <w:szCs w:val="20"/>
              </w:rPr>
            </w:pPr>
            <w:r w:rsidDel="00000000" w:rsidR="00000000" w:rsidRPr="00000000">
              <w:rPr>
                <w:rtl w:val="0"/>
              </w:rPr>
            </w:r>
          </w:p>
        </w:tc>
        <w:tc>
          <w:tcPr>
            <w:gridSpan w:val="10"/>
            <w:tcBorders>
              <w:top w:color="000001" w:space="0" w:sz="4" w:val="dotted"/>
            </w:tcBorders>
            <w:shd w:fill="auto" w:val="clear"/>
          </w:tcPr>
          <w:p w:rsidR="00000000" w:rsidDel="00000000" w:rsidP="00000000" w:rsidRDefault="00000000" w:rsidRPr="00000000" w14:paraId="000001D3">
            <w:pPr>
              <w:spacing w:after="0" w:before="0" w:lineRule="auto"/>
              <w:jc w:val="both"/>
              <w:rPr>
                <w:sz w:val="20"/>
                <w:szCs w:val="20"/>
              </w:rPr>
            </w:pPr>
            <w:r w:rsidDel="00000000" w:rsidR="00000000" w:rsidRPr="00000000">
              <w:rPr>
                <w:rtl w:val="0"/>
              </w:rPr>
            </w:r>
          </w:p>
        </w:tc>
        <w:tc>
          <w:tcPr>
            <w:gridSpan w:val="6"/>
            <w:shd w:fill="auto" w:val="clear"/>
          </w:tcPr>
          <w:p w:rsidR="00000000" w:rsidDel="00000000" w:rsidP="00000000" w:rsidRDefault="00000000" w:rsidRPr="00000000" w14:paraId="000001DD">
            <w:pPr>
              <w:spacing w:after="0" w:before="0" w:lineRule="auto"/>
              <w:jc w:val="both"/>
              <w:rPr>
                <w:sz w:val="20"/>
                <w:szCs w:val="20"/>
              </w:rPr>
            </w:pPr>
            <w:r w:rsidDel="00000000" w:rsidR="00000000" w:rsidRPr="00000000">
              <w:rPr>
                <w:rtl w:val="0"/>
              </w:rPr>
            </w:r>
          </w:p>
        </w:tc>
        <w:tc>
          <w:tcPr>
            <w:gridSpan w:val="6"/>
            <w:tcBorders>
              <w:top w:color="000001" w:space="0" w:sz="4" w:val="dotted"/>
            </w:tcBorders>
            <w:shd w:fill="auto" w:val="clear"/>
          </w:tcPr>
          <w:p w:rsidR="00000000" w:rsidDel="00000000" w:rsidP="00000000" w:rsidRDefault="00000000" w:rsidRPr="00000000" w14:paraId="000001E3">
            <w:pPr>
              <w:spacing w:after="0" w:before="0" w:lineRule="auto"/>
              <w:jc w:val="both"/>
              <w:rPr>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1E9">
            <w:pPr>
              <w:spacing w:after="0" w:before="0" w:lineRule="auto"/>
              <w:jc w:val="both"/>
              <w:rPr>
                <w:sz w:val="20"/>
                <w:szCs w:val="20"/>
              </w:rPr>
            </w:pPr>
            <w:r w:rsidDel="00000000" w:rsidR="00000000" w:rsidRPr="00000000">
              <w:rPr>
                <w:sz w:val="20"/>
                <w:szCs w:val="20"/>
                <w:rtl w:val="0"/>
              </w:rPr>
              <w:t xml:space="preserve">Įkūrimo metai</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gridSpan w:val="3"/>
            <w:tcBorders>
              <w:top w:color="000001" w:space="0" w:sz="4" w:val="dotted"/>
              <w:bottom w:color="000001" w:space="0" w:sz="4" w:val="dotted"/>
            </w:tcBorders>
            <w:shd w:fill="auto" w:val="clear"/>
          </w:tcPr>
          <w:p w:rsidR="00000000" w:rsidDel="00000000" w:rsidP="00000000" w:rsidRDefault="00000000" w:rsidRPr="00000000" w14:paraId="000001EB">
            <w:pPr>
              <w:spacing w:after="0" w:before="0" w:lineRule="auto"/>
              <w:jc w:val="both"/>
              <w:rPr>
                <w:sz w:val="20"/>
                <w:szCs w:val="20"/>
              </w:rPr>
            </w:pPr>
            <w:r w:rsidDel="00000000" w:rsidR="00000000" w:rsidRPr="00000000">
              <w:rPr>
                <w:rtl w:val="0"/>
              </w:rPr>
            </w:r>
          </w:p>
        </w:tc>
        <w:tc>
          <w:tcPr>
            <w:gridSpan w:val="6"/>
            <w:shd w:fill="auto" w:val="clear"/>
          </w:tcPr>
          <w:p w:rsidR="00000000" w:rsidDel="00000000" w:rsidP="00000000" w:rsidRDefault="00000000" w:rsidRPr="00000000" w14:paraId="000001EE">
            <w:pPr>
              <w:spacing w:after="0" w:before="0" w:lineRule="auto"/>
              <w:jc w:val="both"/>
              <w:rPr>
                <w:sz w:val="20"/>
                <w:szCs w:val="20"/>
              </w:rPr>
            </w:pPr>
            <w:r w:rsidDel="00000000" w:rsidR="00000000" w:rsidRPr="00000000">
              <w:rPr>
                <w:sz w:val="20"/>
                <w:szCs w:val="20"/>
                <w:rtl w:val="0"/>
              </w:rPr>
              <w:t xml:space="preserve">Darbo valandos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gridSpan w:val="13"/>
            <w:tcBorders>
              <w:top w:color="000001" w:space="0" w:sz="4" w:val="dotted"/>
              <w:bottom w:color="000001" w:space="0" w:sz="4" w:val="dotted"/>
            </w:tcBorders>
            <w:shd w:fill="auto" w:val="clear"/>
          </w:tcPr>
          <w:p w:rsidR="00000000" w:rsidDel="00000000" w:rsidP="00000000" w:rsidRDefault="00000000" w:rsidRPr="00000000" w14:paraId="000001F4">
            <w:pPr>
              <w:spacing w:after="0" w:before="0" w:lineRule="auto"/>
              <w:jc w:val="both"/>
              <w:rPr>
                <w:sz w:val="20"/>
                <w:szCs w:val="20"/>
              </w:rPr>
            </w:pPr>
            <w:r w:rsidDel="00000000" w:rsidR="00000000" w:rsidRPr="00000000">
              <w:rPr>
                <w:rtl w:val="0"/>
              </w:rPr>
            </w:r>
          </w:p>
        </w:tc>
      </w:tr>
      <w:tr>
        <w:tc>
          <w:tcPr>
            <w:gridSpan w:val="2"/>
            <w:shd w:fill="auto" w:val="clear"/>
          </w:tcPr>
          <w:p w:rsidR="00000000" w:rsidDel="00000000" w:rsidP="00000000" w:rsidRDefault="00000000" w:rsidRPr="00000000" w14:paraId="00000201">
            <w:pPr>
              <w:spacing w:after="0" w:before="0" w:lineRule="auto"/>
              <w:jc w:val="both"/>
              <w:rPr>
                <w:sz w:val="20"/>
                <w:szCs w:val="20"/>
              </w:rPr>
            </w:pPr>
            <w:r w:rsidDel="00000000" w:rsidR="00000000" w:rsidRPr="00000000">
              <w:rPr>
                <w:rtl w:val="0"/>
              </w:rPr>
            </w:r>
          </w:p>
        </w:tc>
        <w:tc>
          <w:tcPr>
            <w:gridSpan w:val="3"/>
            <w:tcBorders>
              <w:top w:color="000001" w:space="0" w:sz="4" w:val="dotted"/>
            </w:tcBorders>
            <w:shd w:fill="auto" w:val="clear"/>
          </w:tcPr>
          <w:p w:rsidR="00000000" w:rsidDel="00000000" w:rsidP="00000000" w:rsidRDefault="00000000" w:rsidRPr="00000000" w14:paraId="00000203">
            <w:pPr>
              <w:spacing w:after="0" w:before="0" w:lineRule="auto"/>
              <w:jc w:val="center"/>
              <w:rPr>
                <w:sz w:val="20"/>
                <w:szCs w:val="20"/>
              </w:rPr>
            </w:pPr>
            <w:r w:rsidDel="00000000" w:rsidR="00000000" w:rsidRPr="00000000">
              <w:rPr>
                <w:i w:val="1"/>
                <w:sz w:val="12"/>
                <w:szCs w:val="12"/>
                <w:rtl w:val="0"/>
              </w:rPr>
              <w:t xml:space="preserve">(metai)</w:t>
            </w:r>
            <w:r w:rsidDel="00000000" w:rsidR="00000000" w:rsidRPr="00000000">
              <w:rPr>
                <w:rtl w:val="0"/>
              </w:rPr>
            </w:r>
          </w:p>
        </w:tc>
        <w:tc>
          <w:tcPr>
            <w:gridSpan w:val="6"/>
            <w:shd w:fill="auto" w:val="clear"/>
          </w:tcPr>
          <w:p w:rsidR="00000000" w:rsidDel="00000000" w:rsidP="00000000" w:rsidRDefault="00000000" w:rsidRPr="00000000" w14:paraId="00000206">
            <w:pPr>
              <w:spacing w:after="0" w:before="0" w:lineRule="auto"/>
              <w:jc w:val="both"/>
              <w:rPr>
                <w:sz w:val="20"/>
                <w:szCs w:val="20"/>
              </w:rPr>
            </w:pPr>
            <w:r w:rsidDel="00000000" w:rsidR="00000000" w:rsidRPr="00000000">
              <w:rPr>
                <w:rtl w:val="0"/>
              </w:rPr>
            </w:r>
          </w:p>
        </w:tc>
        <w:tc>
          <w:tcPr>
            <w:gridSpan w:val="13"/>
            <w:tcBorders>
              <w:top w:color="000001" w:space="0" w:sz="4" w:val="dotted"/>
            </w:tcBorders>
            <w:shd w:fill="auto" w:val="clear"/>
          </w:tcPr>
          <w:p w:rsidR="00000000" w:rsidDel="00000000" w:rsidP="00000000" w:rsidRDefault="00000000" w:rsidRPr="00000000" w14:paraId="0000020C">
            <w:pPr>
              <w:spacing w:after="0" w:before="0" w:lineRule="auto"/>
              <w:jc w:val="both"/>
              <w:rPr>
                <w:sz w:val="20"/>
                <w:szCs w:val="20"/>
              </w:rPr>
            </w:pPr>
            <w:r w:rsidDel="00000000" w:rsidR="00000000" w:rsidRPr="00000000">
              <w:rPr>
                <w:rtl w:val="0"/>
              </w:rPr>
            </w:r>
          </w:p>
        </w:tc>
      </w:tr>
      <w:tr>
        <w:tc>
          <w:tcPr>
            <w:gridSpan w:val="6"/>
            <w:shd w:fill="auto" w:val="clear"/>
          </w:tcPr>
          <w:p w:rsidR="00000000" w:rsidDel="00000000" w:rsidP="00000000" w:rsidRDefault="00000000" w:rsidRPr="00000000" w14:paraId="00000219">
            <w:pPr>
              <w:spacing w:after="0" w:before="0" w:lineRule="auto"/>
              <w:jc w:val="both"/>
              <w:rPr>
                <w:sz w:val="20"/>
                <w:szCs w:val="20"/>
              </w:rPr>
            </w:pPr>
            <w:r w:rsidDel="00000000" w:rsidR="00000000" w:rsidRPr="00000000">
              <w:rPr>
                <w:sz w:val="20"/>
                <w:szCs w:val="20"/>
                <w:rtl w:val="0"/>
              </w:rPr>
              <w:t xml:space="preserve">Parodų skaičius per metus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gridSpan w:val="6"/>
            <w:tcBorders>
              <w:top w:color="000001" w:space="0" w:sz="4" w:val="dotted"/>
              <w:bottom w:color="000001" w:space="0" w:sz="4" w:val="dotted"/>
            </w:tcBorders>
            <w:shd w:fill="auto" w:val="clear"/>
          </w:tcPr>
          <w:p w:rsidR="00000000" w:rsidDel="00000000" w:rsidP="00000000" w:rsidRDefault="00000000" w:rsidRPr="00000000" w14:paraId="0000021F">
            <w:pPr>
              <w:spacing w:after="0" w:before="0" w:lineRule="auto"/>
              <w:jc w:val="both"/>
              <w:rPr>
                <w:sz w:val="20"/>
                <w:szCs w:val="20"/>
              </w:rPr>
            </w:pPr>
            <w:r w:rsidDel="00000000" w:rsidR="00000000" w:rsidRPr="00000000">
              <w:rPr>
                <w:rtl w:val="0"/>
              </w:rPr>
            </w:r>
          </w:p>
        </w:tc>
        <w:tc>
          <w:tcPr>
            <w:gridSpan w:val="7"/>
            <w:shd w:fill="auto" w:val="clear"/>
          </w:tcPr>
          <w:p w:rsidR="00000000" w:rsidDel="00000000" w:rsidP="00000000" w:rsidRDefault="00000000" w:rsidRPr="00000000" w14:paraId="00000225">
            <w:pPr>
              <w:spacing w:after="0" w:before="0" w:lineRule="auto"/>
              <w:jc w:val="both"/>
              <w:rPr>
                <w:sz w:val="20"/>
                <w:szCs w:val="20"/>
              </w:rPr>
            </w:pPr>
            <w:r w:rsidDel="00000000" w:rsidR="00000000" w:rsidRPr="00000000">
              <w:rPr>
                <w:sz w:val="20"/>
                <w:szCs w:val="20"/>
                <w:rtl w:val="0"/>
              </w:rPr>
              <w:t xml:space="preserve">Parodų salės dydis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gridSpan w:val="5"/>
            <w:tcBorders>
              <w:top w:color="000001" w:space="0" w:sz="4" w:val="dotted"/>
              <w:bottom w:color="000001" w:space="0" w:sz="4" w:val="dotted"/>
            </w:tcBorders>
            <w:shd w:fill="auto" w:val="clear"/>
          </w:tcPr>
          <w:p w:rsidR="00000000" w:rsidDel="00000000" w:rsidP="00000000" w:rsidRDefault="00000000" w:rsidRPr="00000000" w14:paraId="0000022C">
            <w:pPr>
              <w:spacing w:after="0" w:before="0" w:lineRule="auto"/>
              <w:jc w:val="both"/>
              <w:rPr>
                <w:sz w:val="20"/>
                <w:szCs w:val="20"/>
              </w:rPr>
            </w:pPr>
            <w:r w:rsidDel="00000000" w:rsidR="00000000" w:rsidRPr="00000000">
              <w:rPr>
                <w:rtl w:val="0"/>
              </w:rPr>
            </w:r>
          </w:p>
        </w:tc>
      </w:tr>
      <w:tr>
        <w:tc>
          <w:tcPr>
            <w:gridSpan w:val="6"/>
            <w:shd w:fill="auto" w:val="clear"/>
          </w:tcPr>
          <w:p w:rsidR="00000000" w:rsidDel="00000000" w:rsidP="00000000" w:rsidRDefault="00000000" w:rsidRPr="00000000" w14:paraId="00000231">
            <w:pPr>
              <w:spacing w:after="0" w:before="0" w:lineRule="auto"/>
              <w:jc w:val="both"/>
              <w:rPr>
                <w:sz w:val="20"/>
                <w:szCs w:val="20"/>
              </w:rPr>
            </w:pPr>
            <w:r w:rsidDel="00000000" w:rsidR="00000000" w:rsidRPr="00000000">
              <w:rPr>
                <w:rtl w:val="0"/>
              </w:rPr>
            </w:r>
          </w:p>
        </w:tc>
        <w:tc>
          <w:tcPr>
            <w:gridSpan w:val="6"/>
            <w:tcBorders>
              <w:top w:color="000001" w:space="0" w:sz="4" w:val="dotted"/>
            </w:tcBorders>
            <w:shd w:fill="auto" w:val="clear"/>
          </w:tcPr>
          <w:p w:rsidR="00000000" w:rsidDel="00000000" w:rsidP="00000000" w:rsidRDefault="00000000" w:rsidRPr="00000000" w14:paraId="00000237">
            <w:pPr>
              <w:spacing w:after="0" w:before="0" w:lineRule="auto"/>
              <w:jc w:val="both"/>
              <w:rPr>
                <w:sz w:val="20"/>
                <w:szCs w:val="20"/>
              </w:rPr>
            </w:pPr>
            <w:r w:rsidDel="00000000" w:rsidR="00000000" w:rsidRPr="00000000">
              <w:rPr>
                <w:rtl w:val="0"/>
              </w:rPr>
            </w:r>
          </w:p>
        </w:tc>
        <w:tc>
          <w:tcPr>
            <w:gridSpan w:val="7"/>
            <w:shd w:fill="auto" w:val="clear"/>
          </w:tcPr>
          <w:p w:rsidR="00000000" w:rsidDel="00000000" w:rsidP="00000000" w:rsidRDefault="00000000" w:rsidRPr="00000000" w14:paraId="0000023D">
            <w:pPr>
              <w:spacing w:after="0" w:before="0" w:lineRule="auto"/>
              <w:jc w:val="both"/>
              <w:rPr>
                <w:sz w:val="20"/>
                <w:szCs w:val="20"/>
              </w:rPr>
            </w:pPr>
            <w:r w:rsidDel="00000000" w:rsidR="00000000" w:rsidRPr="00000000">
              <w:rPr>
                <w:rtl w:val="0"/>
              </w:rPr>
            </w:r>
          </w:p>
        </w:tc>
        <w:tc>
          <w:tcPr>
            <w:gridSpan w:val="5"/>
            <w:tcBorders>
              <w:top w:color="000001" w:space="0" w:sz="4" w:val="dotted"/>
            </w:tcBorders>
            <w:shd w:fill="auto" w:val="clear"/>
          </w:tcPr>
          <w:p w:rsidR="00000000" w:rsidDel="00000000" w:rsidP="00000000" w:rsidRDefault="00000000" w:rsidRPr="00000000" w14:paraId="00000244">
            <w:pPr>
              <w:spacing w:after="0" w:before="0" w:lineRule="auto"/>
              <w:jc w:val="center"/>
              <w:rPr>
                <w:sz w:val="20"/>
                <w:szCs w:val="20"/>
              </w:rPr>
            </w:pPr>
            <w:r w:rsidDel="00000000" w:rsidR="00000000" w:rsidRPr="00000000">
              <w:rPr>
                <w:i w:val="1"/>
                <w:sz w:val="12"/>
                <w:szCs w:val="12"/>
                <w:rtl w:val="0"/>
              </w:rPr>
              <w:t xml:space="preserve">(kv. m.)</w:t>
            </w:r>
            <w:r w:rsidDel="00000000" w:rsidR="00000000" w:rsidRPr="00000000">
              <w:rPr>
                <w:rtl w:val="0"/>
              </w:rPr>
            </w:r>
          </w:p>
        </w:tc>
      </w:tr>
      <w:tr>
        <w:tc>
          <w:tcPr>
            <w:gridSpan w:val="24"/>
            <w:shd w:fill="auto" w:val="clear"/>
          </w:tcPr>
          <w:p w:rsidR="00000000" w:rsidDel="00000000" w:rsidP="00000000" w:rsidRDefault="00000000" w:rsidRPr="00000000" w14:paraId="00000249">
            <w:pPr>
              <w:spacing w:after="0" w:before="0" w:lineRule="auto"/>
              <w:jc w:val="both"/>
              <w:rPr>
                <w:sz w:val="14"/>
                <w:szCs w:val="14"/>
              </w:rPr>
            </w:pPr>
            <w:r w:rsidDel="00000000" w:rsidR="00000000" w:rsidRPr="00000000">
              <w:rPr>
                <w:sz w:val="14"/>
                <w:szCs w:val="14"/>
                <w:vertAlign w:val="superscript"/>
                <w:rtl w:val="0"/>
              </w:rPr>
              <w:t xml:space="preserve">1</w:t>
            </w:r>
            <w:r w:rsidDel="00000000" w:rsidR="00000000" w:rsidRPr="00000000">
              <w:rPr>
                <w:sz w:val="14"/>
                <w:szCs w:val="14"/>
                <w:rtl w:val="0"/>
              </w:rPr>
              <w:t xml:space="preserve"> Galerija, kuri anksčiau yra dalyvavusi meno mugėje ARTVILNIUS </w:t>
            </w:r>
            <w:r w:rsidDel="00000000" w:rsidR="00000000" w:rsidRPr="00000000">
              <w:rPr>
                <w:sz w:val="14"/>
                <w:szCs w:val="14"/>
                <w:u w:val="single"/>
                <w:rtl w:val="0"/>
              </w:rPr>
              <w:t xml:space="preserve">neprivalo</w:t>
            </w:r>
            <w:r w:rsidDel="00000000" w:rsidR="00000000" w:rsidRPr="00000000">
              <w:rPr>
                <w:sz w:val="14"/>
                <w:szCs w:val="14"/>
                <w:rtl w:val="0"/>
              </w:rPr>
              <w:t xml:space="preserve"> užpildyti šios informacijos, išskyrus, jei ši informacija pasikeitė nuo to laiko, kai galerija paskutinį kartą dalyvavo meno mugėje.</w:t>
            </w:r>
          </w:p>
          <w:p w:rsidR="00000000" w:rsidDel="00000000" w:rsidP="00000000" w:rsidRDefault="00000000" w:rsidRPr="00000000" w14:paraId="0000024A">
            <w:pPr>
              <w:spacing w:after="0" w:before="0" w:lineRule="auto"/>
              <w:rPr>
                <w:sz w:val="12"/>
                <w:szCs w:val="12"/>
              </w:rPr>
            </w:pPr>
            <w:r w:rsidDel="00000000" w:rsidR="00000000" w:rsidRPr="00000000">
              <w:rPr>
                <w:rtl w:val="0"/>
              </w:rPr>
            </w:r>
          </w:p>
        </w:tc>
      </w:tr>
      <w:tr>
        <w:tc>
          <w:tcPr>
            <w:gridSpan w:val="24"/>
            <w:shd w:fill="auto" w:val="clear"/>
          </w:tcPr>
          <w:p w:rsidR="00000000" w:rsidDel="00000000" w:rsidP="00000000" w:rsidRDefault="00000000" w:rsidRPr="00000000" w14:paraId="00000262">
            <w:pPr>
              <w:spacing w:after="0" w:before="0" w:lineRule="auto"/>
              <w:jc w:val="both"/>
              <w:rPr>
                <w:b w:val="1"/>
                <w:sz w:val="20"/>
                <w:szCs w:val="20"/>
              </w:rPr>
            </w:pPr>
            <w:r w:rsidDel="00000000" w:rsidR="00000000" w:rsidRPr="00000000">
              <w:rPr>
                <w:rtl w:val="0"/>
              </w:rPr>
            </w:r>
          </w:p>
          <w:p w:rsidR="00000000" w:rsidDel="00000000" w:rsidP="00000000" w:rsidRDefault="00000000" w:rsidRPr="00000000" w14:paraId="00000263">
            <w:pPr>
              <w:spacing w:after="0" w:before="0" w:lineRule="auto"/>
              <w:jc w:val="both"/>
              <w:rPr>
                <w:sz w:val="20"/>
                <w:szCs w:val="20"/>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Trumpas galerijos aprašymas</w:t>
            </w:r>
            <w:r w:rsidDel="00000000" w:rsidR="00000000" w:rsidRPr="00000000">
              <w:rPr>
                <w:rtl w:val="0"/>
              </w:rPr>
            </w:r>
          </w:p>
        </w:tc>
      </w:tr>
      <w:tr>
        <w:tc>
          <w:tcPr>
            <w:gridSpan w:val="24"/>
            <w:shd w:fill="auto" w:val="clear"/>
          </w:tcPr>
          <w:p w:rsidR="00000000" w:rsidDel="00000000" w:rsidP="00000000" w:rsidRDefault="00000000" w:rsidRPr="00000000" w14:paraId="0000027B">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293">
            <w:pPr>
              <w:spacing w:after="0" w:before="0" w:lineRule="auto"/>
              <w:jc w:val="both"/>
              <w:rPr>
                <w:sz w:val="20"/>
                <w:szCs w:val="20"/>
              </w:rPr>
            </w:pPr>
            <w:r w:rsidDel="00000000" w:rsidR="00000000" w:rsidRPr="00000000">
              <w:rPr>
                <w:sz w:val="20"/>
                <w:szCs w:val="20"/>
                <w:rtl w:val="0"/>
              </w:rPr>
              <w:t xml:space="preserve">a)  Pagrindinė veikla</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r>
      <w:tr>
        <w:tc>
          <w:tcPr>
            <w:gridSpan w:val="24"/>
            <w:shd w:fill="auto" w:val="clear"/>
          </w:tcPr>
          <w:p w:rsidR="00000000" w:rsidDel="00000000" w:rsidP="00000000" w:rsidRDefault="00000000" w:rsidRPr="00000000" w14:paraId="000002AB">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2AC">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2AD">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2AE">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2AF">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2B0">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2C8">
            <w:pPr>
              <w:spacing w:after="0" w:before="0" w:lineRule="auto"/>
              <w:jc w:val="both"/>
              <w:rPr>
                <w:sz w:val="20"/>
                <w:szCs w:val="20"/>
              </w:rPr>
            </w:pPr>
            <w:r w:rsidDel="00000000" w:rsidR="00000000" w:rsidRPr="00000000">
              <w:rPr>
                <w:sz w:val="20"/>
                <w:szCs w:val="20"/>
                <w:rtl w:val="0"/>
              </w:rPr>
              <w:t xml:space="preserve">b)  Pagrindiniai menininkai, kuriuos galerija atstovauja</w:t>
            </w:r>
            <w:r w:rsidDel="00000000" w:rsidR="00000000" w:rsidRPr="00000000">
              <w:rPr>
                <w:sz w:val="20"/>
                <w:szCs w:val="20"/>
                <w:vertAlign w:val="superscript"/>
                <w:rtl w:val="0"/>
              </w:rPr>
              <w:t xml:space="preserve">2</w:t>
            </w:r>
            <w:r w:rsidDel="00000000" w:rsidR="00000000" w:rsidRPr="00000000">
              <w:rPr>
                <w:sz w:val="20"/>
                <w:szCs w:val="20"/>
                <w:rtl w:val="0"/>
              </w:rPr>
              <w:t xml:space="preserve">:</w:t>
            </w:r>
          </w:p>
        </w:tc>
      </w:tr>
      <w:tr>
        <w:tc>
          <w:tcPr>
            <w:gridSpan w:val="24"/>
            <w:shd w:fill="auto" w:val="clear"/>
          </w:tcPr>
          <w:p w:rsidR="00000000" w:rsidDel="00000000" w:rsidP="00000000" w:rsidRDefault="00000000" w:rsidRPr="00000000" w14:paraId="000002E0">
            <w:pPr>
              <w:spacing w:after="0" w:before="0" w:lineRule="auto"/>
              <w:jc w:val="both"/>
              <w:rPr>
                <w:sz w:val="20"/>
                <w:szCs w:val="20"/>
              </w:rPr>
            </w:pPr>
            <w:r w:rsidDel="00000000" w:rsidR="00000000" w:rsidRPr="00000000">
              <w:rPr>
                <w:rtl w:val="0"/>
              </w:rPr>
            </w:r>
          </w:p>
        </w:tc>
      </w:tr>
      <w:tr>
        <w:tc>
          <w:tcPr>
            <w:gridSpan w:val="8"/>
            <w:tcBorders>
              <w:top w:color="000001" w:space="0" w:sz="4" w:val="dotted"/>
              <w:bottom w:color="000001" w:space="0" w:sz="4" w:val="dotted"/>
            </w:tcBorders>
            <w:shd w:fill="auto" w:val="clear"/>
          </w:tcPr>
          <w:p w:rsidR="00000000" w:rsidDel="00000000" w:rsidP="00000000" w:rsidRDefault="00000000" w:rsidRPr="00000000" w14:paraId="000002F8">
            <w:pPr>
              <w:spacing w:after="0" w:before="0" w:lineRule="auto"/>
              <w:jc w:val="both"/>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300">
            <w:pPr>
              <w:spacing w:after="0" w:before="0" w:lineRule="auto"/>
              <w:jc w:val="both"/>
              <w:rPr>
                <w:sz w:val="20"/>
                <w:szCs w:val="20"/>
              </w:rPr>
            </w:pPr>
            <w:r w:rsidDel="00000000" w:rsidR="00000000" w:rsidRPr="00000000">
              <w:rPr>
                <w:rtl w:val="0"/>
              </w:rPr>
            </w:r>
          </w:p>
        </w:tc>
        <w:tc>
          <w:tcPr>
            <w:gridSpan w:val="14"/>
            <w:tcBorders>
              <w:top w:color="000001" w:space="0" w:sz="4" w:val="dotted"/>
              <w:bottom w:color="000001" w:space="0" w:sz="4" w:val="dotted"/>
            </w:tcBorders>
            <w:shd w:fill="auto" w:val="clear"/>
          </w:tcPr>
          <w:p w:rsidR="00000000" w:rsidDel="00000000" w:rsidP="00000000" w:rsidRDefault="00000000" w:rsidRPr="00000000" w14:paraId="00000302">
            <w:pPr>
              <w:spacing w:after="0" w:before="0" w:lineRule="auto"/>
              <w:jc w:val="both"/>
              <w:rPr>
                <w:sz w:val="20"/>
                <w:szCs w:val="20"/>
              </w:rPr>
            </w:pPr>
            <w:r w:rsidDel="00000000" w:rsidR="00000000" w:rsidRPr="00000000">
              <w:rPr>
                <w:rtl w:val="0"/>
              </w:rPr>
            </w:r>
          </w:p>
        </w:tc>
      </w:tr>
      <w:tr>
        <w:tc>
          <w:tcPr>
            <w:gridSpan w:val="8"/>
            <w:tcBorders>
              <w:top w:color="000001" w:space="0" w:sz="4" w:val="dotted"/>
            </w:tcBorders>
            <w:shd w:fill="auto" w:val="clear"/>
          </w:tcPr>
          <w:p w:rsidR="00000000" w:rsidDel="00000000" w:rsidP="00000000" w:rsidRDefault="00000000" w:rsidRPr="00000000" w14:paraId="00000310">
            <w:pPr>
              <w:spacing w:after="0" w:before="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2"/>
            <w:shd w:fill="auto" w:val="clear"/>
          </w:tcPr>
          <w:p w:rsidR="00000000" w:rsidDel="00000000" w:rsidP="00000000" w:rsidRDefault="00000000" w:rsidRPr="00000000" w14:paraId="00000318">
            <w:pPr>
              <w:spacing w:after="0" w:before="0" w:lineRule="auto"/>
              <w:jc w:val="both"/>
              <w:rPr>
                <w:sz w:val="20"/>
                <w:szCs w:val="20"/>
              </w:rPr>
            </w:pPr>
            <w:r w:rsidDel="00000000" w:rsidR="00000000" w:rsidRPr="00000000">
              <w:rPr>
                <w:rtl w:val="0"/>
              </w:rPr>
            </w:r>
          </w:p>
        </w:tc>
        <w:tc>
          <w:tcPr>
            <w:gridSpan w:val="14"/>
            <w:tcBorders>
              <w:top w:color="000001" w:space="0" w:sz="4" w:val="dotted"/>
            </w:tcBorders>
            <w:shd w:fill="auto" w:val="clear"/>
          </w:tcPr>
          <w:p w:rsidR="00000000" w:rsidDel="00000000" w:rsidP="00000000" w:rsidRDefault="00000000" w:rsidRPr="00000000" w14:paraId="0000031A">
            <w:pPr>
              <w:spacing w:after="0" w:before="0" w:lineRule="auto"/>
              <w:jc w:val="center"/>
              <w:rPr>
                <w:sz w:val="20"/>
                <w:szCs w:val="20"/>
                <w:u w:val="single"/>
              </w:rPr>
            </w:pPr>
            <w:r w:rsidDel="00000000" w:rsidR="00000000" w:rsidRPr="00000000">
              <w:rPr>
                <w:i w:val="1"/>
                <w:sz w:val="12"/>
                <w:szCs w:val="12"/>
                <w:rtl w:val="0"/>
              </w:rPr>
              <w:t xml:space="preserve">(vardas, pavardė)</w:t>
            </w:r>
            <w:r w:rsidDel="00000000" w:rsidR="00000000" w:rsidRPr="00000000">
              <w:rPr>
                <w:rtl w:val="0"/>
              </w:rPr>
            </w:r>
          </w:p>
        </w:tc>
      </w:tr>
      <w:tr>
        <w:tc>
          <w:tcPr>
            <w:gridSpan w:val="8"/>
            <w:tcBorders>
              <w:top w:color="000001" w:space="0" w:sz="4" w:val="dotted"/>
              <w:bottom w:color="000001" w:space="0" w:sz="4" w:val="dotted"/>
            </w:tcBorders>
            <w:shd w:fill="auto" w:val="clear"/>
          </w:tcPr>
          <w:p w:rsidR="00000000" w:rsidDel="00000000" w:rsidP="00000000" w:rsidRDefault="00000000" w:rsidRPr="00000000" w14:paraId="00000328">
            <w:pPr>
              <w:spacing w:after="0" w:before="0" w:lineRule="auto"/>
              <w:rPr>
                <w:sz w:val="20"/>
                <w:szCs w:val="20"/>
              </w:rPr>
            </w:pPr>
            <w:r w:rsidDel="00000000" w:rsidR="00000000" w:rsidRPr="00000000">
              <w:rPr>
                <w:rtl w:val="0"/>
              </w:rPr>
            </w:r>
          </w:p>
        </w:tc>
        <w:tc>
          <w:tcPr>
            <w:gridSpan w:val="2"/>
            <w:shd w:fill="auto" w:val="clear"/>
          </w:tcPr>
          <w:p w:rsidR="00000000" w:rsidDel="00000000" w:rsidP="00000000" w:rsidRDefault="00000000" w:rsidRPr="00000000" w14:paraId="00000330">
            <w:pPr>
              <w:spacing w:after="0" w:before="0" w:lineRule="auto"/>
              <w:jc w:val="both"/>
              <w:rPr>
                <w:sz w:val="20"/>
                <w:szCs w:val="20"/>
              </w:rPr>
            </w:pPr>
            <w:r w:rsidDel="00000000" w:rsidR="00000000" w:rsidRPr="00000000">
              <w:rPr>
                <w:rtl w:val="0"/>
              </w:rPr>
            </w:r>
          </w:p>
        </w:tc>
        <w:tc>
          <w:tcPr>
            <w:gridSpan w:val="14"/>
            <w:tcBorders>
              <w:top w:color="000001" w:space="0" w:sz="4" w:val="dotted"/>
              <w:bottom w:color="000001" w:space="0" w:sz="4" w:val="dotted"/>
            </w:tcBorders>
            <w:shd w:fill="auto" w:val="clear"/>
          </w:tcPr>
          <w:p w:rsidR="00000000" w:rsidDel="00000000" w:rsidP="00000000" w:rsidRDefault="00000000" w:rsidRPr="00000000" w14:paraId="00000332">
            <w:pPr>
              <w:spacing w:after="0" w:before="0" w:lineRule="auto"/>
              <w:jc w:val="center"/>
              <w:rPr>
                <w:sz w:val="20"/>
                <w:szCs w:val="20"/>
              </w:rPr>
            </w:pPr>
            <w:r w:rsidDel="00000000" w:rsidR="00000000" w:rsidRPr="00000000">
              <w:rPr>
                <w:rtl w:val="0"/>
              </w:rPr>
            </w:r>
          </w:p>
        </w:tc>
      </w:tr>
      <w:tr>
        <w:tc>
          <w:tcPr>
            <w:gridSpan w:val="8"/>
            <w:tcBorders>
              <w:top w:color="000001" w:space="0" w:sz="4" w:val="dotted"/>
            </w:tcBorders>
            <w:shd w:fill="auto" w:val="clear"/>
          </w:tcPr>
          <w:p w:rsidR="00000000" w:rsidDel="00000000" w:rsidP="00000000" w:rsidRDefault="00000000" w:rsidRPr="00000000" w14:paraId="00000340">
            <w:pPr>
              <w:spacing w:after="0" w:before="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2"/>
            <w:shd w:fill="auto" w:val="clear"/>
          </w:tcPr>
          <w:p w:rsidR="00000000" w:rsidDel="00000000" w:rsidP="00000000" w:rsidRDefault="00000000" w:rsidRPr="00000000" w14:paraId="00000348">
            <w:pPr>
              <w:spacing w:after="0" w:before="0" w:lineRule="auto"/>
              <w:jc w:val="both"/>
              <w:rPr>
                <w:sz w:val="20"/>
                <w:szCs w:val="20"/>
              </w:rPr>
            </w:pPr>
            <w:r w:rsidDel="00000000" w:rsidR="00000000" w:rsidRPr="00000000">
              <w:rPr>
                <w:rtl w:val="0"/>
              </w:rPr>
            </w:r>
          </w:p>
        </w:tc>
        <w:tc>
          <w:tcPr>
            <w:gridSpan w:val="14"/>
            <w:tcBorders>
              <w:top w:color="000001" w:space="0" w:sz="4" w:val="dotted"/>
            </w:tcBorders>
            <w:shd w:fill="auto" w:val="clear"/>
          </w:tcPr>
          <w:p w:rsidR="00000000" w:rsidDel="00000000" w:rsidP="00000000" w:rsidRDefault="00000000" w:rsidRPr="00000000" w14:paraId="0000034A">
            <w:pPr>
              <w:spacing w:after="0" w:before="0" w:lineRule="auto"/>
              <w:jc w:val="center"/>
              <w:rPr>
                <w:i w:val="1"/>
                <w:sz w:val="12"/>
                <w:szCs w:val="12"/>
              </w:rPr>
            </w:pPr>
            <w:r w:rsidDel="00000000" w:rsidR="00000000" w:rsidRPr="00000000">
              <w:rPr>
                <w:i w:val="1"/>
                <w:sz w:val="12"/>
                <w:szCs w:val="12"/>
                <w:rtl w:val="0"/>
              </w:rPr>
              <w:t xml:space="preserve">(vardas, pavardė)</w:t>
            </w:r>
          </w:p>
        </w:tc>
      </w:tr>
      <w:tr>
        <w:tc>
          <w:tcPr>
            <w:gridSpan w:val="8"/>
            <w:tcBorders>
              <w:top w:color="000001" w:space="0" w:sz="4" w:val="dotted"/>
            </w:tcBorders>
            <w:shd w:fill="auto" w:val="clear"/>
          </w:tcPr>
          <w:p w:rsidR="00000000" w:rsidDel="00000000" w:rsidP="00000000" w:rsidRDefault="00000000" w:rsidRPr="00000000" w14:paraId="00000358">
            <w:pPr>
              <w:spacing w:after="0" w:before="0" w:lineRule="auto"/>
              <w:jc w:val="center"/>
              <w:rPr>
                <w:i w:val="1"/>
                <w:sz w:val="12"/>
                <w:szCs w:val="12"/>
              </w:rPr>
            </w:pPr>
            <w:r w:rsidDel="00000000" w:rsidR="00000000" w:rsidRPr="00000000">
              <w:rPr>
                <w:rtl w:val="0"/>
              </w:rPr>
            </w:r>
          </w:p>
        </w:tc>
        <w:tc>
          <w:tcPr>
            <w:gridSpan w:val="2"/>
            <w:shd w:fill="auto" w:val="clear"/>
          </w:tcPr>
          <w:p w:rsidR="00000000" w:rsidDel="00000000" w:rsidP="00000000" w:rsidRDefault="00000000" w:rsidRPr="00000000" w14:paraId="00000360">
            <w:pPr>
              <w:spacing w:after="0" w:before="0" w:lineRule="auto"/>
              <w:jc w:val="both"/>
              <w:rPr>
                <w:sz w:val="20"/>
                <w:szCs w:val="20"/>
              </w:rPr>
            </w:pPr>
            <w:r w:rsidDel="00000000" w:rsidR="00000000" w:rsidRPr="00000000">
              <w:rPr>
                <w:rtl w:val="0"/>
              </w:rPr>
            </w:r>
          </w:p>
        </w:tc>
        <w:tc>
          <w:tcPr>
            <w:gridSpan w:val="14"/>
            <w:tcBorders>
              <w:top w:color="000001" w:space="0" w:sz="4" w:val="dotted"/>
            </w:tcBorders>
            <w:shd w:fill="auto" w:val="clear"/>
          </w:tcPr>
          <w:p w:rsidR="00000000" w:rsidDel="00000000" w:rsidP="00000000" w:rsidRDefault="00000000" w:rsidRPr="00000000" w14:paraId="00000362">
            <w:pPr>
              <w:spacing w:after="0" w:before="0" w:lineRule="auto"/>
              <w:jc w:val="center"/>
              <w:rPr>
                <w:i w:val="1"/>
                <w:sz w:val="12"/>
                <w:szCs w:val="12"/>
              </w:rPr>
            </w:pPr>
            <w:r w:rsidDel="00000000" w:rsidR="00000000" w:rsidRPr="00000000">
              <w:rPr>
                <w:rtl w:val="0"/>
              </w:rPr>
            </w:r>
          </w:p>
        </w:tc>
      </w:tr>
      <w:tr>
        <w:tc>
          <w:tcPr>
            <w:gridSpan w:val="8"/>
            <w:tcBorders>
              <w:top w:color="000001" w:space="0" w:sz="4" w:val="dotted"/>
            </w:tcBorders>
            <w:shd w:fill="auto" w:val="clear"/>
          </w:tcPr>
          <w:p w:rsidR="00000000" w:rsidDel="00000000" w:rsidP="00000000" w:rsidRDefault="00000000" w:rsidRPr="00000000" w14:paraId="00000370">
            <w:pPr>
              <w:spacing w:after="0" w:before="0" w:lineRule="auto"/>
              <w:jc w:val="center"/>
              <w:rPr>
                <w:sz w:val="12"/>
                <w:szCs w:val="12"/>
              </w:rPr>
            </w:pPr>
            <w:r w:rsidDel="00000000" w:rsidR="00000000" w:rsidRPr="00000000">
              <w:rPr>
                <w:i w:val="1"/>
                <w:sz w:val="12"/>
                <w:szCs w:val="12"/>
                <w:rtl w:val="0"/>
              </w:rPr>
              <w:t xml:space="preserve">(vardas, pavardė)</w:t>
            </w:r>
            <w:r w:rsidDel="00000000" w:rsidR="00000000" w:rsidRPr="00000000">
              <w:rPr>
                <w:rtl w:val="0"/>
              </w:rPr>
            </w:r>
          </w:p>
        </w:tc>
        <w:tc>
          <w:tcPr>
            <w:gridSpan w:val="2"/>
            <w:shd w:fill="auto" w:val="clear"/>
          </w:tcPr>
          <w:p w:rsidR="00000000" w:rsidDel="00000000" w:rsidP="00000000" w:rsidRDefault="00000000" w:rsidRPr="00000000" w14:paraId="00000378">
            <w:pPr>
              <w:spacing w:after="0" w:before="0" w:lineRule="auto"/>
              <w:jc w:val="both"/>
              <w:rPr>
                <w:sz w:val="20"/>
                <w:szCs w:val="20"/>
              </w:rPr>
            </w:pPr>
            <w:r w:rsidDel="00000000" w:rsidR="00000000" w:rsidRPr="00000000">
              <w:rPr>
                <w:rtl w:val="0"/>
              </w:rPr>
            </w:r>
          </w:p>
        </w:tc>
        <w:tc>
          <w:tcPr>
            <w:gridSpan w:val="14"/>
            <w:tcBorders>
              <w:top w:color="000001" w:space="0" w:sz="4" w:val="dotted"/>
            </w:tcBorders>
            <w:shd w:fill="auto" w:val="clear"/>
          </w:tcPr>
          <w:p w:rsidR="00000000" w:rsidDel="00000000" w:rsidP="00000000" w:rsidRDefault="00000000" w:rsidRPr="00000000" w14:paraId="0000037A">
            <w:pPr>
              <w:spacing w:after="0" w:before="0" w:lineRule="auto"/>
              <w:jc w:val="center"/>
              <w:rPr>
                <w:sz w:val="12"/>
                <w:szCs w:val="12"/>
              </w:rPr>
            </w:pPr>
            <w:r w:rsidDel="00000000" w:rsidR="00000000" w:rsidRPr="00000000">
              <w:rPr>
                <w:i w:val="1"/>
                <w:sz w:val="12"/>
                <w:szCs w:val="12"/>
                <w:rtl w:val="0"/>
              </w:rPr>
              <w:t xml:space="preserve">(vardas, pavardė)</w:t>
            </w:r>
            <w:r w:rsidDel="00000000" w:rsidR="00000000" w:rsidRPr="00000000">
              <w:rPr>
                <w:rtl w:val="0"/>
              </w:rPr>
            </w:r>
          </w:p>
        </w:tc>
      </w:tr>
      <w:tr>
        <w:tc>
          <w:tcPr>
            <w:gridSpan w:val="24"/>
            <w:shd w:fill="auto" w:val="clear"/>
          </w:tcPr>
          <w:p w:rsidR="00000000" w:rsidDel="00000000" w:rsidP="00000000" w:rsidRDefault="00000000" w:rsidRPr="00000000" w14:paraId="00000388">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3A0">
            <w:pPr>
              <w:spacing w:after="0" w:before="0" w:lineRule="auto"/>
              <w:jc w:val="both"/>
              <w:rPr>
                <w:sz w:val="20"/>
                <w:szCs w:val="20"/>
              </w:rPr>
            </w:pPr>
            <w:r w:rsidDel="00000000" w:rsidR="00000000" w:rsidRPr="00000000">
              <w:rPr>
                <w:sz w:val="20"/>
                <w:szCs w:val="20"/>
                <w:rtl w:val="0"/>
              </w:rPr>
              <w:t xml:space="preserve">c)</w:t>
            </w:r>
            <w:r w:rsidDel="00000000" w:rsidR="00000000" w:rsidRPr="00000000">
              <w:rPr>
                <w:b w:val="1"/>
                <w:sz w:val="20"/>
                <w:szCs w:val="20"/>
                <w:rtl w:val="0"/>
              </w:rPr>
              <w:t xml:space="preserve">  </w:t>
            </w:r>
            <w:r w:rsidDel="00000000" w:rsidR="00000000" w:rsidRPr="00000000">
              <w:rPr>
                <w:sz w:val="20"/>
                <w:szCs w:val="20"/>
                <w:rtl w:val="0"/>
              </w:rPr>
              <w:t xml:space="preserve">Parodų, surengtų 2020 m., sąrašas (pateikti ant atskiro lapo)</w:t>
            </w:r>
          </w:p>
        </w:tc>
      </w:tr>
      <w:tr>
        <w:tc>
          <w:tcPr>
            <w:gridSpan w:val="24"/>
            <w:shd w:fill="auto" w:val="clear"/>
          </w:tcPr>
          <w:p w:rsidR="00000000" w:rsidDel="00000000" w:rsidP="00000000" w:rsidRDefault="00000000" w:rsidRPr="00000000" w14:paraId="000003B8">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3D0">
            <w:pPr>
              <w:spacing w:after="0" w:before="0" w:lineRule="auto"/>
              <w:ind w:left="317" w:hanging="317"/>
              <w:jc w:val="both"/>
              <w:rPr>
                <w:sz w:val="20"/>
                <w:szCs w:val="20"/>
              </w:rPr>
            </w:pPr>
            <w:r w:rsidDel="00000000" w:rsidR="00000000" w:rsidRPr="00000000">
              <w:rPr>
                <w:sz w:val="20"/>
                <w:szCs w:val="20"/>
                <w:rtl w:val="0"/>
              </w:rPr>
              <w:t xml:space="preserve">d)</w:t>
            </w:r>
            <w:r w:rsidDel="00000000" w:rsidR="00000000" w:rsidRPr="00000000">
              <w:rPr>
                <w:b w:val="1"/>
                <w:sz w:val="20"/>
                <w:szCs w:val="20"/>
                <w:rtl w:val="0"/>
              </w:rPr>
              <w:t xml:space="preserve"> </w:t>
            </w:r>
            <w:r w:rsidDel="00000000" w:rsidR="00000000" w:rsidRPr="00000000">
              <w:rPr>
                <w:sz w:val="20"/>
                <w:szCs w:val="20"/>
                <w:rtl w:val="0"/>
              </w:rPr>
              <w:t xml:space="preserve">Tarptautinių ir/arba vietinių meno renginių, kuriuose galerija dalyvavo 2020 m., sąrašas (pateikti ant atskiro lapo)</w:t>
            </w:r>
          </w:p>
        </w:tc>
      </w:tr>
      <w:tr>
        <w:tc>
          <w:tcPr>
            <w:gridSpan w:val="24"/>
            <w:shd w:fill="auto" w:val="clear"/>
          </w:tcPr>
          <w:p w:rsidR="00000000" w:rsidDel="00000000" w:rsidP="00000000" w:rsidRDefault="00000000" w:rsidRPr="00000000" w14:paraId="000003E8">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400">
            <w:pPr>
              <w:spacing w:after="0" w:before="0" w:lineRule="auto"/>
              <w:ind w:left="34" w:firstLine="0"/>
              <w:jc w:val="both"/>
              <w:rPr>
                <w:sz w:val="14"/>
                <w:szCs w:val="14"/>
              </w:rPr>
            </w:pPr>
            <w:r w:rsidDel="00000000" w:rsidR="00000000" w:rsidRPr="00000000">
              <w:rPr>
                <w:sz w:val="14"/>
                <w:szCs w:val="14"/>
                <w:vertAlign w:val="superscript"/>
                <w:rtl w:val="0"/>
              </w:rPr>
              <w:t xml:space="preserve">1 </w:t>
            </w:r>
            <w:r w:rsidDel="00000000" w:rsidR="00000000" w:rsidRPr="00000000">
              <w:rPr>
                <w:sz w:val="14"/>
                <w:szCs w:val="14"/>
                <w:rtl w:val="0"/>
              </w:rPr>
              <w:t xml:space="preserve">Galerija, kuri anksčiau yra dalyvavusi meno mugėje ARTVILNIUS </w:t>
            </w:r>
            <w:r w:rsidDel="00000000" w:rsidR="00000000" w:rsidRPr="00000000">
              <w:rPr>
                <w:sz w:val="14"/>
                <w:szCs w:val="14"/>
                <w:u w:val="single"/>
                <w:rtl w:val="0"/>
              </w:rPr>
              <w:t xml:space="preserve">neprivalo</w:t>
            </w:r>
            <w:r w:rsidDel="00000000" w:rsidR="00000000" w:rsidRPr="00000000">
              <w:rPr>
                <w:sz w:val="14"/>
                <w:szCs w:val="14"/>
                <w:rtl w:val="0"/>
              </w:rPr>
              <w:t xml:space="preserve"> užpildyti šios informacijos, išskyrus, jei ši informacija pasikeitė nuo to laiko, kai galerija paskutinį kartą dalyvavo meno mugėje.</w:t>
            </w:r>
          </w:p>
          <w:p w:rsidR="00000000" w:rsidDel="00000000" w:rsidP="00000000" w:rsidRDefault="00000000" w:rsidRPr="00000000" w14:paraId="00000401">
            <w:pPr>
              <w:spacing w:after="0" w:before="0" w:lineRule="auto"/>
              <w:ind w:left="34" w:firstLine="0"/>
              <w:jc w:val="both"/>
              <w:rPr>
                <w:sz w:val="14"/>
                <w:szCs w:val="14"/>
              </w:rPr>
            </w:pPr>
            <w:r w:rsidDel="00000000" w:rsidR="00000000" w:rsidRPr="00000000">
              <w:rPr>
                <w:sz w:val="14"/>
                <w:szCs w:val="14"/>
                <w:vertAlign w:val="superscript"/>
                <w:rtl w:val="0"/>
              </w:rPr>
              <w:t xml:space="preserve">2</w:t>
            </w:r>
            <w:r w:rsidDel="00000000" w:rsidR="00000000" w:rsidRPr="00000000">
              <w:rPr>
                <w:sz w:val="14"/>
                <w:szCs w:val="14"/>
                <w:rtl w:val="0"/>
              </w:rPr>
              <w:t xml:space="preserve"> Galerija, kuri anksčiau yra dalyvavusi meno mugėje ARTVILNIUS privalo pateikti pagrindinių atstovaujamų menininkų vardus, tik tuo atveju, jei pagrindiniai atstovaujami menininkai pasikeitė, nuo to, kai galerija paskutinį kartą dalyvavo meno mugėje.</w:t>
            </w:r>
          </w:p>
        </w:tc>
      </w:tr>
      <w:tr>
        <w:tc>
          <w:tcPr>
            <w:gridSpan w:val="24"/>
            <w:shd w:fill="auto" w:val="clear"/>
          </w:tcPr>
          <w:p w:rsidR="00000000" w:rsidDel="00000000" w:rsidP="00000000" w:rsidRDefault="00000000" w:rsidRPr="00000000" w14:paraId="00000419">
            <w:pPr>
              <w:spacing w:after="0" w:before="0" w:lineRule="auto"/>
              <w:jc w:val="both"/>
              <w:rPr>
                <w:sz w:val="20"/>
                <w:szCs w:val="20"/>
              </w:rPr>
            </w:pPr>
            <w:r w:rsidDel="00000000" w:rsidR="00000000" w:rsidRPr="00000000">
              <w:rPr>
                <w:rtl w:val="0"/>
              </w:rPr>
            </w:r>
          </w:p>
        </w:tc>
      </w:tr>
      <w:tr>
        <w:tc>
          <w:tcPr>
            <w:gridSpan w:val="24"/>
            <w:tcBorders>
              <w:top w:color="000001" w:space="0" w:sz="4" w:val="single"/>
              <w:bottom w:color="000001" w:space="0" w:sz="4" w:val="single"/>
            </w:tcBorders>
            <w:shd w:fill="auto" w:val="clear"/>
          </w:tcPr>
          <w:p w:rsidR="00000000" w:rsidDel="00000000" w:rsidP="00000000" w:rsidRDefault="00000000" w:rsidRPr="00000000" w14:paraId="00000431">
            <w:pPr>
              <w:spacing w:after="0" w:before="0" w:lineRule="auto"/>
              <w:jc w:val="both"/>
              <w:rPr>
                <w:sz w:val="20"/>
                <w:szCs w:val="20"/>
              </w:rPr>
            </w:pPr>
            <w:r w:rsidDel="00000000" w:rsidR="00000000" w:rsidRPr="00000000">
              <w:rPr>
                <w:b w:val="1"/>
                <w:sz w:val="20"/>
                <w:szCs w:val="20"/>
                <w:rtl w:val="0"/>
              </w:rPr>
              <w:t xml:space="preserve">II. PAREIŠKĖJO SIŪLOMAS PROJEKTAS MENO MUGEI</w:t>
            </w:r>
            <w:r w:rsidDel="00000000" w:rsidR="00000000" w:rsidRPr="00000000">
              <w:rPr>
                <w:rtl w:val="0"/>
              </w:rPr>
            </w:r>
          </w:p>
        </w:tc>
      </w:tr>
      <w:tr>
        <w:tc>
          <w:tcPr>
            <w:gridSpan w:val="24"/>
            <w:tcBorders>
              <w:top w:color="000001" w:space="0" w:sz="4" w:val="single"/>
            </w:tcBorders>
            <w:shd w:fill="auto" w:val="clear"/>
          </w:tcPr>
          <w:p w:rsidR="00000000" w:rsidDel="00000000" w:rsidP="00000000" w:rsidRDefault="00000000" w:rsidRPr="00000000" w14:paraId="00000449">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461">
            <w:pPr>
              <w:spacing w:after="0" w:before="0" w:lineRule="auto"/>
              <w:jc w:val="both"/>
              <w:rPr>
                <w:sz w:val="20"/>
                <w:szCs w:val="20"/>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Parodos pasiūlymo aprašymas</w:t>
            </w:r>
            <w:r w:rsidDel="00000000" w:rsidR="00000000" w:rsidRPr="00000000">
              <w:rPr>
                <w:rtl w:val="0"/>
              </w:rPr>
            </w:r>
          </w:p>
        </w:tc>
      </w:tr>
      <w:tr>
        <w:tc>
          <w:tcPr>
            <w:gridSpan w:val="24"/>
            <w:shd w:fill="auto" w:val="clear"/>
          </w:tcPr>
          <w:p w:rsidR="00000000" w:rsidDel="00000000" w:rsidP="00000000" w:rsidRDefault="00000000" w:rsidRPr="00000000" w14:paraId="00000479">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491">
            <w:pPr>
              <w:spacing w:after="0" w:before="0" w:lineRule="auto"/>
              <w:jc w:val="both"/>
              <w:rPr>
                <w:sz w:val="20"/>
                <w:szCs w:val="20"/>
              </w:rPr>
            </w:pPr>
            <w:r w:rsidDel="00000000" w:rsidR="00000000" w:rsidRPr="00000000">
              <w:rPr>
                <w:sz w:val="20"/>
                <w:szCs w:val="20"/>
                <w:rtl w:val="0"/>
              </w:rPr>
              <w:t xml:space="preserve">Prašome pateikti trumpą galerijos pasiūlymą meno mugei ArtVilnius’21 (1 lapas).</w:t>
            </w:r>
          </w:p>
        </w:tc>
      </w:tr>
      <w:tr>
        <w:tc>
          <w:tcPr>
            <w:gridSpan w:val="24"/>
            <w:shd w:fill="auto" w:val="clear"/>
          </w:tcPr>
          <w:p w:rsidR="00000000" w:rsidDel="00000000" w:rsidP="00000000" w:rsidRDefault="00000000" w:rsidRPr="00000000" w14:paraId="000004A9">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4C1">
            <w:pPr>
              <w:spacing w:after="0" w:before="0" w:lineRule="auto"/>
              <w:jc w:val="both"/>
              <w:rPr>
                <w:sz w:val="20"/>
                <w:szCs w:val="20"/>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ARTVILNIUS’21 metu pristatomi menininkai</w:t>
            </w:r>
            <w:r w:rsidDel="00000000" w:rsidR="00000000" w:rsidRPr="00000000">
              <w:rPr>
                <w:rtl w:val="0"/>
              </w:rPr>
            </w:r>
          </w:p>
        </w:tc>
      </w:tr>
      <w:tr>
        <w:tc>
          <w:tcPr>
            <w:gridSpan w:val="24"/>
            <w:shd w:fill="auto" w:val="clear"/>
          </w:tcPr>
          <w:p w:rsidR="00000000" w:rsidDel="00000000" w:rsidP="00000000" w:rsidRDefault="00000000" w:rsidRPr="00000000" w14:paraId="000004D9">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4F1">
            <w:pPr>
              <w:spacing w:after="0" w:before="0" w:lineRule="auto"/>
              <w:jc w:val="both"/>
              <w:rPr>
                <w:sz w:val="20"/>
                <w:szCs w:val="20"/>
              </w:rPr>
            </w:pPr>
            <w:r w:rsidDel="00000000" w:rsidR="00000000" w:rsidRPr="00000000">
              <w:rPr>
                <w:b w:val="1"/>
                <w:sz w:val="20"/>
                <w:szCs w:val="20"/>
                <w:rtl w:val="0"/>
              </w:rPr>
              <w:t xml:space="preserve">MENININKAS I:</w:t>
            </w:r>
            <w:r w:rsidDel="00000000" w:rsidR="00000000" w:rsidRPr="00000000">
              <w:rPr>
                <w:rtl w:val="0"/>
              </w:rPr>
            </w:r>
          </w:p>
        </w:tc>
        <w:tc>
          <w:tcPr>
            <w:gridSpan w:val="13"/>
            <w:tcBorders>
              <w:top w:color="000001" w:space="0" w:sz="4" w:val="dotted"/>
              <w:bottom w:color="000001" w:space="0" w:sz="4" w:val="dotted"/>
            </w:tcBorders>
            <w:shd w:fill="auto" w:val="clear"/>
          </w:tcPr>
          <w:p w:rsidR="00000000" w:rsidDel="00000000" w:rsidP="00000000" w:rsidRDefault="00000000" w:rsidRPr="00000000" w14:paraId="000004F4">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01">
            <w:pPr>
              <w:spacing w:after="0" w:before="0" w:lineRule="auto"/>
              <w:jc w:val="both"/>
              <w:rPr>
                <w:sz w:val="20"/>
                <w:szCs w:val="20"/>
              </w:rPr>
            </w:pPr>
            <w:r w:rsidDel="00000000" w:rsidR="00000000" w:rsidRPr="00000000">
              <w:rPr>
                <w:sz w:val="20"/>
                <w:szCs w:val="20"/>
                <w:rtl w:val="0"/>
              </w:rPr>
              <w:t xml:space="preserve">Gimimo metai:</w:t>
            </w:r>
          </w:p>
        </w:tc>
        <w:tc>
          <w:tcPr>
            <w:gridSpan w:val="3"/>
            <w:shd w:fill="auto" w:val="clear"/>
          </w:tcPr>
          <w:p w:rsidR="00000000" w:rsidDel="00000000" w:rsidP="00000000" w:rsidRDefault="00000000" w:rsidRPr="00000000" w14:paraId="00000506">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509">
            <w:pPr>
              <w:spacing w:after="0" w:before="0" w:lineRule="auto"/>
              <w:jc w:val="both"/>
              <w:rPr>
                <w:sz w:val="20"/>
                <w:szCs w:val="20"/>
              </w:rPr>
            </w:pPr>
            <w:r w:rsidDel="00000000" w:rsidR="00000000" w:rsidRPr="00000000">
              <w:rPr>
                <w:rtl w:val="0"/>
              </w:rPr>
            </w:r>
          </w:p>
        </w:tc>
        <w:tc>
          <w:tcPr>
            <w:gridSpan w:val="13"/>
            <w:tcBorders>
              <w:top w:color="000001" w:space="0" w:sz="4" w:val="dotted"/>
            </w:tcBorders>
            <w:shd w:fill="auto" w:val="clear"/>
          </w:tcPr>
          <w:p w:rsidR="00000000" w:rsidDel="00000000" w:rsidP="00000000" w:rsidRDefault="00000000" w:rsidRPr="00000000" w14:paraId="0000050C">
            <w:pPr>
              <w:spacing w:after="0" w:before="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5"/>
            <w:shd w:fill="auto" w:val="clear"/>
          </w:tcPr>
          <w:p w:rsidR="00000000" w:rsidDel="00000000" w:rsidP="00000000" w:rsidRDefault="00000000" w:rsidRPr="00000000" w14:paraId="00000519">
            <w:pPr>
              <w:spacing w:after="0" w:before="0" w:lineRule="auto"/>
              <w:jc w:val="both"/>
              <w:rPr>
                <w:sz w:val="20"/>
                <w:szCs w:val="20"/>
              </w:rPr>
            </w:pPr>
            <w:r w:rsidDel="00000000" w:rsidR="00000000" w:rsidRPr="00000000">
              <w:rPr>
                <w:rtl w:val="0"/>
              </w:rPr>
            </w:r>
          </w:p>
        </w:tc>
        <w:tc>
          <w:tcPr>
            <w:gridSpan w:val="3"/>
            <w:tcBorders>
              <w:top w:color="000001" w:space="0" w:sz="4" w:val="dotted"/>
            </w:tcBorders>
            <w:shd w:fill="auto" w:val="clear"/>
          </w:tcPr>
          <w:p w:rsidR="00000000" w:rsidDel="00000000" w:rsidP="00000000" w:rsidRDefault="00000000" w:rsidRPr="00000000" w14:paraId="0000051E">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521">
            <w:pPr>
              <w:spacing w:after="0" w:before="0" w:lineRule="auto"/>
              <w:jc w:val="both"/>
              <w:rPr>
                <w:sz w:val="20"/>
                <w:szCs w:val="20"/>
              </w:rPr>
            </w:pPr>
            <w:r w:rsidDel="00000000" w:rsidR="00000000" w:rsidRPr="00000000">
              <w:rPr>
                <w:sz w:val="20"/>
                <w:szCs w:val="20"/>
                <w:rtl w:val="0"/>
              </w:rPr>
              <w:t xml:space="preserve">Kūrinio pavadinimas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gridSpan w:val="13"/>
            <w:tcBorders>
              <w:top w:color="000001" w:space="0" w:sz="4" w:val="dotted"/>
              <w:bottom w:color="000001" w:space="0" w:sz="4" w:val="dotted"/>
            </w:tcBorders>
            <w:shd w:fill="auto" w:val="clear"/>
          </w:tcPr>
          <w:p w:rsidR="00000000" w:rsidDel="00000000" w:rsidP="00000000" w:rsidRDefault="00000000" w:rsidRPr="00000000" w14:paraId="00000524">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31">
            <w:pPr>
              <w:spacing w:after="0" w:before="0" w:lineRule="auto"/>
              <w:jc w:val="both"/>
              <w:rPr>
                <w:sz w:val="20"/>
                <w:szCs w:val="20"/>
              </w:rPr>
            </w:pPr>
            <w:r w:rsidDel="00000000" w:rsidR="00000000" w:rsidRPr="00000000">
              <w:rPr>
                <w:sz w:val="20"/>
                <w:szCs w:val="20"/>
                <w:rtl w:val="0"/>
              </w:rPr>
              <w:t xml:space="preserve">Sukurta:</w:t>
            </w:r>
          </w:p>
        </w:tc>
        <w:tc>
          <w:tcPr>
            <w:gridSpan w:val="3"/>
            <w:tcBorders>
              <w:top w:color="000001" w:space="0" w:sz="4" w:val="dotted"/>
              <w:bottom w:color="000001" w:space="0" w:sz="4" w:val="dotted"/>
            </w:tcBorders>
            <w:shd w:fill="auto" w:val="clear"/>
          </w:tcPr>
          <w:p w:rsidR="00000000" w:rsidDel="00000000" w:rsidP="00000000" w:rsidRDefault="00000000" w:rsidRPr="00000000" w14:paraId="00000536">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539">
            <w:pPr>
              <w:spacing w:after="0" w:before="0" w:lineRule="auto"/>
              <w:jc w:val="both"/>
              <w:rPr>
                <w:sz w:val="20"/>
                <w:szCs w:val="20"/>
              </w:rPr>
            </w:pPr>
            <w:r w:rsidDel="00000000" w:rsidR="00000000" w:rsidRPr="00000000">
              <w:rPr>
                <w:rtl w:val="0"/>
              </w:rPr>
            </w:r>
          </w:p>
        </w:tc>
        <w:tc>
          <w:tcPr>
            <w:gridSpan w:val="13"/>
            <w:tcBorders>
              <w:top w:color="000001" w:space="0" w:sz="4" w:val="dotted"/>
            </w:tcBorders>
            <w:shd w:fill="auto" w:val="clear"/>
          </w:tcPr>
          <w:p w:rsidR="00000000" w:rsidDel="00000000" w:rsidP="00000000" w:rsidRDefault="00000000" w:rsidRPr="00000000" w14:paraId="0000053C">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49">
            <w:pPr>
              <w:spacing w:after="0" w:before="0" w:lineRule="auto"/>
              <w:jc w:val="both"/>
              <w:rPr>
                <w:sz w:val="20"/>
                <w:szCs w:val="20"/>
              </w:rPr>
            </w:pPr>
            <w:r w:rsidDel="00000000" w:rsidR="00000000" w:rsidRPr="00000000">
              <w:rPr>
                <w:rtl w:val="0"/>
              </w:rPr>
            </w:r>
          </w:p>
        </w:tc>
        <w:tc>
          <w:tcPr>
            <w:gridSpan w:val="3"/>
            <w:tcBorders>
              <w:top w:color="000001" w:space="0" w:sz="4" w:val="dotted"/>
            </w:tcBorders>
            <w:shd w:fill="auto" w:val="clear"/>
          </w:tcPr>
          <w:p w:rsidR="00000000" w:rsidDel="00000000" w:rsidP="00000000" w:rsidRDefault="00000000" w:rsidRPr="00000000" w14:paraId="0000054E">
            <w:pPr>
              <w:spacing w:after="0" w:before="0" w:lineRule="auto"/>
              <w:jc w:val="center"/>
              <w:rPr>
                <w:sz w:val="20"/>
                <w:szCs w:val="20"/>
              </w:rPr>
            </w:pPr>
            <w:r w:rsidDel="00000000" w:rsidR="00000000" w:rsidRPr="00000000">
              <w:rPr>
                <w:i w:val="1"/>
                <w:sz w:val="12"/>
                <w:szCs w:val="12"/>
                <w:rtl w:val="0"/>
              </w:rPr>
              <w:t xml:space="preserve">(metai)</w:t>
            </w:r>
            <w:r w:rsidDel="00000000" w:rsidR="00000000" w:rsidRPr="00000000">
              <w:rPr>
                <w:rtl w:val="0"/>
              </w:rPr>
            </w:r>
          </w:p>
        </w:tc>
      </w:tr>
      <w:tr>
        <w:tc>
          <w:tcPr>
            <w:gridSpan w:val="3"/>
            <w:shd w:fill="auto" w:val="clear"/>
          </w:tcPr>
          <w:p w:rsidR="00000000" w:rsidDel="00000000" w:rsidP="00000000" w:rsidRDefault="00000000" w:rsidRPr="00000000" w14:paraId="00000551">
            <w:pPr>
              <w:spacing w:after="0" w:before="0" w:lineRule="auto"/>
              <w:jc w:val="both"/>
              <w:rPr>
                <w:sz w:val="20"/>
                <w:szCs w:val="20"/>
              </w:rPr>
            </w:pPr>
            <w:r w:rsidDel="00000000" w:rsidR="00000000" w:rsidRPr="00000000">
              <w:rPr>
                <w:sz w:val="20"/>
                <w:szCs w:val="20"/>
                <w:rtl w:val="0"/>
              </w:rPr>
              <w:t xml:space="preserve">Technika:</w:t>
            </w:r>
          </w:p>
        </w:tc>
        <w:tc>
          <w:tcPr>
            <w:gridSpan w:val="13"/>
            <w:tcBorders>
              <w:top w:color="000001" w:space="0" w:sz="4" w:val="dotted"/>
              <w:bottom w:color="000001" w:space="0" w:sz="4" w:val="dotted"/>
            </w:tcBorders>
            <w:shd w:fill="auto" w:val="clear"/>
          </w:tcPr>
          <w:p w:rsidR="00000000" w:rsidDel="00000000" w:rsidP="00000000" w:rsidRDefault="00000000" w:rsidRPr="00000000" w14:paraId="00000554">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61">
            <w:pPr>
              <w:spacing w:after="0" w:before="0" w:lineRule="auto"/>
              <w:jc w:val="both"/>
              <w:rPr>
                <w:sz w:val="20"/>
                <w:szCs w:val="20"/>
              </w:rPr>
            </w:pPr>
            <w:r w:rsidDel="00000000" w:rsidR="00000000" w:rsidRPr="00000000">
              <w:rPr>
                <w:sz w:val="20"/>
                <w:szCs w:val="20"/>
                <w:rtl w:val="0"/>
              </w:rPr>
              <w:t xml:space="preserve">Išmatavimai:</w:t>
            </w:r>
          </w:p>
        </w:tc>
        <w:tc>
          <w:tcPr>
            <w:gridSpan w:val="3"/>
            <w:tcBorders>
              <w:top w:color="000001" w:space="0" w:sz="4" w:val="dotted"/>
              <w:bottom w:color="000001" w:space="0" w:sz="4" w:val="dotted"/>
            </w:tcBorders>
            <w:shd w:fill="auto" w:val="clear"/>
          </w:tcPr>
          <w:p w:rsidR="00000000" w:rsidDel="00000000" w:rsidP="00000000" w:rsidRDefault="00000000" w:rsidRPr="00000000" w14:paraId="00000566">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569">
            <w:pPr>
              <w:spacing w:after="0" w:before="0" w:lineRule="auto"/>
              <w:jc w:val="both"/>
              <w:rPr>
                <w:sz w:val="20"/>
                <w:szCs w:val="20"/>
              </w:rPr>
            </w:pPr>
            <w:r w:rsidDel="00000000" w:rsidR="00000000" w:rsidRPr="00000000">
              <w:rPr>
                <w:rtl w:val="0"/>
              </w:rPr>
            </w:r>
          </w:p>
        </w:tc>
        <w:tc>
          <w:tcPr>
            <w:gridSpan w:val="13"/>
            <w:tcBorders>
              <w:top w:color="000001" w:space="0" w:sz="4" w:val="dotted"/>
            </w:tcBorders>
            <w:shd w:fill="auto" w:val="clear"/>
          </w:tcPr>
          <w:p w:rsidR="00000000" w:rsidDel="00000000" w:rsidP="00000000" w:rsidRDefault="00000000" w:rsidRPr="00000000" w14:paraId="0000056C">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79">
            <w:pPr>
              <w:spacing w:after="0" w:before="0" w:lineRule="auto"/>
              <w:jc w:val="both"/>
              <w:rPr>
                <w:sz w:val="20"/>
                <w:szCs w:val="20"/>
              </w:rPr>
            </w:pPr>
            <w:r w:rsidDel="00000000" w:rsidR="00000000" w:rsidRPr="00000000">
              <w:rPr>
                <w:rtl w:val="0"/>
              </w:rPr>
            </w:r>
          </w:p>
        </w:tc>
        <w:tc>
          <w:tcPr>
            <w:gridSpan w:val="3"/>
            <w:tcBorders>
              <w:top w:color="000001" w:space="0" w:sz="4" w:val="dotted"/>
            </w:tcBorders>
            <w:shd w:fill="auto" w:val="clear"/>
          </w:tcPr>
          <w:p w:rsidR="00000000" w:rsidDel="00000000" w:rsidP="00000000" w:rsidRDefault="00000000" w:rsidRPr="00000000" w14:paraId="0000057E">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581">
            <w:pPr>
              <w:spacing w:after="0" w:before="0" w:lineRule="auto"/>
              <w:jc w:val="both"/>
              <w:rPr>
                <w:sz w:val="20"/>
                <w:szCs w:val="20"/>
              </w:rPr>
            </w:pPr>
            <w:r w:rsidDel="00000000" w:rsidR="00000000" w:rsidRPr="00000000">
              <w:rPr>
                <w:sz w:val="20"/>
                <w:szCs w:val="20"/>
                <w:rtl w:val="0"/>
              </w:rPr>
              <w:t xml:space="preserve">Specialūs pageidavimai (jei meno kūrinys yra nestandartinis ar jam būtinos specifinės eksponavimo sąlygos):</w:t>
            </w:r>
          </w:p>
        </w:tc>
      </w:tr>
      <w:tr>
        <w:tc>
          <w:tcPr>
            <w:gridSpan w:val="24"/>
            <w:shd w:fill="auto" w:val="clear"/>
          </w:tcPr>
          <w:p w:rsidR="00000000" w:rsidDel="00000000" w:rsidP="00000000" w:rsidRDefault="00000000" w:rsidRPr="00000000" w14:paraId="00000599">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59A">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5B2">
            <w:pPr>
              <w:spacing w:after="0" w:before="0" w:lineRule="auto"/>
              <w:jc w:val="both"/>
              <w:rPr>
                <w:sz w:val="14"/>
                <w:szCs w:val="14"/>
              </w:rPr>
            </w:pPr>
            <w:r w:rsidDel="00000000" w:rsidR="00000000" w:rsidRPr="00000000">
              <w:rPr>
                <w:sz w:val="14"/>
                <w:szCs w:val="14"/>
                <w:vertAlign w:val="superscript"/>
                <w:rtl w:val="0"/>
              </w:rPr>
              <w:t xml:space="preserve">1</w:t>
            </w:r>
            <w:r w:rsidDel="00000000" w:rsidR="00000000" w:rsidRPr="00000000">
              <w:rPr>
                <w:sz w:val="14"/>
                <w:szCs w:val="14"/>
                <w:rtl w:val="0"/>
              </w:rPr>
              <w:t xml:space="preserve"> Jei meno mugės metu ketinama pristatyti daugiau nei vieną šio menininko kūrinį, prašome pateikti likusių kūrinių aprašymą ant atskiro lapo pateikiant kiekvieno kūrinio pavadinimą, sukūrimo datą, techniką ir išmatavimus.</w:t>
            </w:r>
          </w:p>
        </w:tc>
      </w:tr>
      <w:tr>
        <w:tc>
          <w:tcPr>
            <w:gridSpan w:val="24"/>
            <w:shd w:fill="auto" w:val="clear"/>
          </w:tcPr>
          <w:p w:rsidR="00000000" w:rsidDel="00000000" w:rsidP="00000000" w:rsidRDefault="00000000" w:rsidRPr="00000000" w14:paraId="000005CA">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5E2">
            <w:pPr>
              <w:spacing w:after="0" w:before="0" w:lineRule="auto"/>
              <w:rPr>
                <w:sz w:val="20"/>
                <w:szCs w:val="20"/>
              </w:rPr>
            </w:pPr>
            <w:r w:rsidDel="00000000" w:rsidR="00000000" w:rsidRPr="00000000">
              <w:rPr>
                <w:b w:val="1"/>
                <w:sz w:val="20"/>
                <w:szCs w:val="20"/>
                <w:rtl w:val="0"/>
              </w:rPr>
              <w:t xml:space="preserve">MENININKAS II (neprivaloma pildyti):</w:t>
            </w:r>
            <w:r w:rsidDel="00000000" w:rsidR="00000000" w:rsidRPr="00000000">
              <w:rPr>
                <w:rtl w:val="0"/>
              </w:rPr>
            </w:r>
          </w:p>
        </w:tc>
        <w:tc>
          <w:tcPr>
            <w:gridSpan w:val="12"/>
            <w:tcBorders>
              <w:top w:color="000001" w:space="0" w:sz="4" w:val="dotted"/>
              <w:bottom w:color="000001" w:space="0" w:sz="4" w:val="dotted"/>
            </w:tcBorders>
            <w:shd w:fill="auto" w:val="clear"/>
          </w:tcPr>
          <w:p w:rsidR="00000000" w:rsidDel="00000000" w:rsidP="00000000" w:rsidRDefault="00000000" w:rsidRPr="00000000" w14:paraId="000005E5">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5F1">
            <w:pPr>
              <w:spacing w:after="0" w:before="0" w:lineRule="auto"/>
              <w:jc w:val="both"/>
              <w:rPr>
                <w:sz w:val="20"/>
                <w:szCs w:val="20"/>
              </w:rPr>
            </w:pPr>
            <w:r w:rsidDel="00000000" w:rsidR="00000000" w:rsidRPr="00000000">
              <w:rPr>
                <w:sz w:val="20"/>
                <w:szCs w:val="20"/>
                <w:rtl w:val="0"/>
              </w:rPr>
              <w:t xml:space="preserve">Gimimo metai:</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5F6">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5FA">
            <w:pPr>
              <w:spacing w:after="0" w:before="0" w:lineRule="auto"/>
              <w:jc w:val="both"/>
              <w:rPr>
                <w:sz w:val="20"/>
                <w:szCs w:val="20"/>
              </w:rPr>
            </w:pPr>
            <w:r w:rsidDel="00000000" w:rsidR="00000000" w:rsidRPr="00000000">
              <w:rPr>
                <w:rtl w:val="0"/>
              </w:rPr>
            </w:r>
          </w:p>
        </w:tc>
        <w:tc>
          <w:tcPr>
            <w:gridSpan w:val="12"/>
            <w:tcBorders>
              <w:top w:color="000001" w:space="0" w:sz="4" w:val="dotted"/>
            </w:tcBorders>
            <w:shd w:fill="auto" w:val="clear"/>
          </w:tcPr>
          <w:p w:rsidR="00000000" w:rsidDel="00000000" w:rsidP="00000000" w:rsidRDefault="00000000" w:rsidRPr="00000000" w14:paraId="000005FD">
            <w:pPr>
              <w:spacing w:after="0" w:before="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5"/>
            <w:shd w:fill="auto" w:val="clear"/>
          </w:tcPr>
          <w:p w:rsidR="00000000" w:rsidDel="00000000" w:rsidP="00000000" w:rsidRDefault="00000000" w:rsidRPr="00000000" w14:paraId="00000609">
            <w:pPr>
              <w:spacing w:after="0" w:before="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60E">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612">
            <w:pPr>
              <w:spacing w:after="0" w:before="0" w:lineRule="auto"/>
              <w:jc w:val="both"/>
              <w:rPr>
                <w:sz w:val="20"/>
                <w:szCs w:val="20"/>
              </w:rPr>
            </w:pPr>
            <w:r w:rsidDel="00000000" w:rsidR="00000000" w:rsidRPr="00000000">
              <w:rPr>
                <w:sz w:val="20"/>
                <w:szCs w:val="20"/>
                <w:rtl w:val="0"/>
              </w:rPr>
              <w:t xml:space="preserve">Kūrinio pavadinimas</w:t>
            </w:r>
            <w:r w:rsidDel="00000000" w:rsidR="00000000" w:rsidRPr="00000000">
              <w:rPr>
                <w:sz w:val="20"/>
                <w:szCs w:val="20"/>
                <w:vertAlign w:val="superscript"/>
                <w:rtl w:val="0"/>
              </w:rPr>
              <w:t xml:space="preserve">2</w:t>
            </w:r>
            <w:r w:rsidDel="00000000" w:rsidR="00000000" w:rsidRPr="00000000">
              <w:rPr>
                <w:sz w:val="20"/>
                <w:szCs w:val="20"/>
                <w:rtl w:val="0"/>
              </w:rPr>
              <w:t xml:space="preserve">:</w:t>
            </w:r>
          </w:p>
        </w:tc>
        <w:tc>
          <w:tcPr>
            <w:gridSpan w:val="12"/>
            <w:tcBorders>
              <w:top w:color="000001" w:space="0" w:sz="4" w:val="dotted"/>
              <w:bottom w:color="000001" w:space="0" w:sz="4" w:val="dotted"/>
            </w:tcBorders>
            <w:shd w:fill="auto" w:val="clear"/>
          </w:tcPr>
          <w:p w:rsidR="00000000" w:rsidDel="00000000" w:rsidP="00000000" w:rsidRDefault="00000000" w:rsidRPr="00000000" w14:paraId="00000615">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621">
            <w:pPr>
              <w:spacing w:after="0" w:before="0" w:lineRule="auto"/>
              <w:jc w:val="both"/>
              <w:rPr>
                <w:sz w:val="20"/>
                <w:szCs w:val="20"/>
              </w:rPr>
            </w:pPr>
            <w:r w:rsidDel="00000000" w:rsidR="00000000" w:rsidRPr="00000000">
              <w:rPr>
                <w:sz w:val="20"/>
                <w:szCs w:val="20"/>
                <w:rtl w:val="0"/>
              </w:rPr>
              <w:t xml:space="preserve">Sukurta:</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626">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62A">
            <w:pPr>
              <w:spacing w:after="0" w:before="0" w:lineRule="auto"/>
              <w:jc w:val="both"/>
              <w:rPr>
                <w:sz w:val="20"/>
                <w:szCs w:val="20"/>
              </w:rPr>
            </w:pPr>
            <w:r w:rsidDel="00000000" w:rsidR="00000000" w:rsidRPr="00000000">
              <w:rPr>
                <w:rtl w:val="0"/>
              </w:rPr>
            </w:r>
          </w:p>
        </w:tc>
        <w:tc>
          <w:tcPr>
            <w:gridSpan w:val="12"/>
            <w:tcBorders>
              <w:top w:color="000001" w:space="0" w:sz="4" w:val="dotted"/>
            </w:tcBorders>
            <w:shd w:fill="auto" w:val="clear"/>
          </w:tcPr>
          <w:p w:rsidR="00000000" w:rsidDel="00000000" w:rsidP="00000000" w:rsidRDefault="00000000" w:rsidRPr="00000000" w14:paraId="0000062D">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639">
            <w:pPr>
              <w:spacing w:after="0" w:before="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63E">
            <w:pPr>
              <w:spacing w:after="0" w:before="0" w:lineRule="auto"/>
              <w:jc w:val="center"/>
              <w:rPr>
                <w:sz w:val="20"/>
                <w:szCs w:val="20"/>
              </w:rPr>
            </w:pPr>
            <w:r w:rsidDel="00000000" w:rsidR="00000000" w:rsidRPr="00000000">
              <w:rPr>
                <w:i w:val="1"/>
                <w:sz w:val="12"/>
                <w:szCs w:val="12"/>
                <w:rtl w:val="0"/>
              </w:rPr>
              <w:t xml:space="preserve">(metai)</w:t>
            </w:r>
            <w:r w:rsidDel="00000000" w:rsidR="00000000" w:rsidRPr="00000000">
              <w:rPr>
                <w:rtl w:val="0"/>
              </w:rPr>
            </w:r>
          </w:p>
        </w:tc>
      </w:tr>
      <w:tr>
        <w:tc>
          <w:tcPr>
            <w:gridSpan w:val="3"/>
            <w:shd w:fill="auto" w:val="clear"/>
          </w:tcPr>
          <w:p w:rsidR="00000000" w:rsidDel="00000000" w:rsidP="00000000" w:rsidRDefault="00000000" w:rsidRPr="00000000" w14:paraId="00000642">
            <w:pPr>
              <w:spacing w:after="0" w:before="0" w:lineRule="auto"/>
              <w:jc w:val="both"/>
              <w:rPr>
                <w:sz w:val="20"/>
                <w:szCs w:val="20"/>
              </w:rPr>
            </w:pPr>
            <w:r w:rsidDel="00000000" w:rsidR="00000000" w:rsidRPr="00000000">
              <w:rPr>
                <w:sz w:val="20"/>
                <w:szCs w:val="20"/>
                <w:rtl w:val="0"/>
              </w:rPr>
              <w:t xml:space="preserve">Technika:</w:t>
            </w:r>
          </w:p>
        </w:tc>
        <w:tc>
          <w:tcPr>
            <w:gridSpan w:val="12"/>
            <w:tcBorders>
              <w:top w:color="000001" w:space="0" w:sz="4" w:val="dotted"/>
              <w:bottom w:color="000001" w:space="0" w:sz="4" w:val="dotted"/>
            </w:tcBorders>
            <w:shd w:fill="auto" w:val="clear"/>
          </w:tcPr>
          <w:p w:rsidR="00000000" w:rsidDel="00000000" w:rsidP="00000000" w:rsidRDefault="00000000" w:rsidRPr="00000000" w14:paraId="00000645">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651">
            <w:pPr>
              <w:spacing w:after="0" w:before="0" w:lineRule="auto"/>
              <w:jc w:val="both"/>
              <w:rPr>
                <w:sz w:val="20"/>
                <w:szCs w:val="20"/>
              </w:rPr>
            </w:pPr>
            <w:r w:rsidDel="00000000" w:rsidR="00000000" w:rsidRPr="00000000">
              <w:rPr>
                <w:sz w:val="20"/>
                <w:szCs w:val="20"/>
                <w:rtl w:val="0"/>
              </w:rPr>
              <w:t xml:space="preserve">Išmatavimai:</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656">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65A">
            <w:pPr>
              <w:spacing w:after="0" w:before="0" w:lineRule="auto"/>
              <w:jc w:val="both"/>
              <w:rPr>
                <w:sz w:val="20"/>
                <w:szCs w:val="20"/>
              </w:rPr>
            </w:pPr>
            <w:r w:rsidDel="00000000" w:rsidR="00000000" w:rsidRPr="00000000">
              <w:rPr>
                <w:rtl w:val="0"/>
              </w:rPr>
            </w:r>
          </w:p>
        </w:tc>
        <w:tc>
          <w:tcPr>
            <w:gridSpan w:val="12"/>
            <w:tcBorders>
              <w:top w:color="000001" w:space="0" w:sz="4" w:val="dotted"/>
            </w:tcBorders>
            <w:shd w:fill="auto" w:val="clear"/>
          </w:tcPr>
          <w:p w:rsidR="00000000" w:rsidDel="00000000" w:rsidP="00000000" w:rsidRDefault="00000000" w:rsidRPr="00000000" w14:paraId="0000065D">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669">
            <w:pPr>
              <w:spacing w:after="0" w:before="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66E">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672">
            <w:pPr>
              <w:spacing w:after="0" w:before="0" w:lineRule="auto"/>
              <w:jc w:val="both"/>
              <w:rPr>
                <w:sz w:val="20"/>
                <w:szCs w:val="20"/>
              </w:rPr>
            </w:pPr>
            <w:r w:rsidDel="00000000" w:rsidR="00000000" w:rsidRPr="00000000">
              <w:rPr>
                <w:sz w:val="20"/>
                <w:szCs w:val="20"/>
                <w:rtl w:val="0"/>
              </w:rPr>
              <w:t xml:space="preserve">Specialūs pageidavimai (jei meno kūrinys yra nestandartinis ar jam būtinos specifinės eksponavimo sąlygos):</w:t>
            </w:r>
          </w:p>
        </w:tc>
      </w:tr>
      <w:tr>
        <w:tc>
          <w:tcPr>
            <w:gridSpan w:val="24"/>
            <w:shd w:fill="auto" w:val="clear"/>
          </w:tcPr>
          <w:p w:rsidR="00000000" w:rsidDel="00000000" w:rsidP="00000000" w:rsidRDefault="00000000" w:rsidRPr="00000000" w14:paraId="0000068A">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68B">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6A3">
            <w:pPr>
              <w:spacing w:after="0" w:before="0" w:lineRule="auto"/>
              <w:jc w:val="both"/>
              <w:rPr>
                <w:sz w:val="16"/>
                <w:szCs w:val="16"/>
              </w:rPr>
            </w:pPr>
            <w:r w:rsidDel="00000000" w:rsidR="00000000" w:rsidRPr="00000000">
              <w:rPr>
                <w:sz w:val="14"/>
                <w:szCs w:val="14"/>
                <w:vertAlign w:val="superscript"/>
                <w:rtl w:val="0"/>
              </w:rPr>
              <w:t xml:space="preserve">2</w:t>
            </w:r>
            <w:r w:rsidDel="00000000" w:rsidR="00000000" w:rsidRPr="00000000">
              <w:rPr>
                <w:sz w:val="14"/>
                <w:szCs w:val="14"/>
                <w:rtl w:val="0"/>
              </w:rPr>
              <w:t xml:space="preserve"> Jei meno mugės metu ketinama pristatyti daugiau nei vieną šio menininko kūrinį, prašome pateikti likusių kūrinių aprašymą ant atskiro lapo pateikiant kiekvieno kūrinio pavadinimą, sukūrimo datą, techniką ir išmatavimus.</w:t>
            </w:r>
            <w:r w:rsidDel="00000000" w:rsidR="00000000" w:rsidRPr="00000000">
              <w:rPr>
                <w:rtl w:val="0"/>
              </w:rPr>
            </w:r>
          </w:p>
        </w:tc>
      </w:tr>
      <w:tr>
        <w:tc>
          <w:tcPr>
            <w:gridSpan w:val="24"/>
            <w:shd w:fill="auto" w:val="clear"/>
          </w:tcPr>
          <w:p w:rsidR="00000000" w:rsidDel="00000000" w:rsidP="00000000" w:rsidRDefault="00000000" w:rsidRPr="00000000" w14:paraId="000006BB">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6D3">
            <w:pPr>
              <w:spacing w:after="0" w:before="0" w:lineRule="auto"/>
              <w:rPr>
                <w:sz w:val="20"/>
                <w:szCs w:val="20"/>
              </w:rPr>
            </w:pPr>
            <w:r w:rsidDel="00000000" w:rsidR="00000000" w:rsidRPr="00000000">
              <w:rPr>
                <w:b w:val="1"/>
                <w:sz w:val="20"/>
                <w:szCs w:val="20"/>
                <w:rtl w:val="0"/>
              </w:rPr>
              <w:t xml:space="preserve">MENININKAS III (neprivaloma pildyti)</w:t>
            </w:r>
            <w:r w:rsidDel="00000000" w:rsidR="00000000" w:rsidRPr="00000000">
              <w:rPr>
                <w:b w:val="1"/>
                <w:sz w:val="20"/>
                <w:szCs w:val="20"/>
                <w:vertAlign w:val="superscript"/>
                <w:rtl w:val="0"/>
              </w:rPr>
              <w:t xml:space="preserve">3</w:t>
            </w:r>
            <w:r w:rsidDel="00000000" w:rsidR="00000000" w:rsidRPr="00000000">
              <w:rPr>
                <w:b w:val="1"/>
                <w:sz w:val="20"/>
                <w:szCs w:val="20"/>
                <w:rtl w:val="0"/>
              </w:rPr>
              <w:t xml:space="preserve">:</w:t>
            </w:r>
            <w:r w:rsidDel="00000000" w:rsidR="00000000" w:rsidRPr="00000000">
              <w:rPr>
                <w:rtl w:val="0"/>
              </w:rPr>
            </w:r>
          </w:p>
        </w:tc>
        <w:tc>
          <w:tcPr>
            <w:gridSpan w:val="12"/>
            <w:tcBorders>
              <w:top w:color="000001" w:space="0" w:sz="4" w:val="dotted"/>
              <w:bottom w:color="000001" w:space="0" w:sz="4" w:val="dotted"/>
            </w:tcBorders>
            <w:shd w:fill="auto" w:val="clear"/>
          </w:tcPr>
          <w:p w:rsidR="00000000" w:rsidDel="00000000" w:rsidP="00000000" w:rsidRDefault="00000000" w:rsidRPr="00000000" w14:paraId="000006D6">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6E2">
            <w:pPr>
              <w:spacing w:after="0" w:before="0" w:lineRule="auto"/>
              <w:jc w:val="both"/>
              <w:rPr>
                <w:sz w:val="20"/>
                <w:szCs w:val="20"/>
              </w:rPr>
            </w:pPr>
            <w:r w:rsidDel="00000000" w:rsidR="00000000" w:rsidRPr="00000000">
              <w:rPr>
                <w:sz w:val="20"/>
                <w:szCs w:val="20"/>
                <w:rtl w:val="0"/>
              </w:rPr>
              <w:t xml:space="preserve">Gimimo metai:</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6E7">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6EB">
            <w:pPr>
              <w:spacing w:after="0" w:before="0" w:lineRule="auto"/>
              <w:jc w:val="both"/>
              <w:rPr>
                <w:sz w:val="20"/>
                <w:szCs w:val="20"/>
              </w:rPr>
            </w:pPr>
            <w:r w:rsidDel="00000000" w:rsidR="00000000" w:rsidRPr="00000000">
              <w:rPr>
                <w:rtl w:val="0"/>
              </w:rPr>
            </w:r>
          </w:p>
        </w:tc>
        <w:tc>
          <w:tcPr>
            <w:gridSpan w:val="12"/>
            <w:tcBorders>
              <w:top w:color="000001" w:space="0" w:sz="4" w:val="dotted"/>
            </w:tcBorders>
            <w:shd w:fill="auto" w:val="clear"/>
          </w:tcPr>
          <w:p w:rsidR="00000000" w:rsidDel="00000000" w:rsidP="00000000" w:rsidRDefault="00000000" w:rsidRPr="00000000" w14:paraId="000006EE">
            <w:pPr>
              <w:spacing w:after="0" w:before="0" w:lineRule="auto"/>
              <w:jc w:val="center"/>
              <w:rPr>
                <w:sz w:val="20"/>
                <w:szCs w:val="20"/>
              </w:rPr>
            </w:pPr>
            <w:r w:rsidDel="00000000" w:rsidR="00000000" w:rsidRPr="00000000">
              <w:rPr>
                <w:i w:val="1"/>
                <w:sz w:val="12"/>
                <w:szCs w:val="12"/>
                <w:rtl w:val="0"/>
              </w:rPr>
              <w:t xml:space="preserve">(vardas, pavardė)</w:t>
            </w:r>
            <w:r w:rsidDel="00000000" w:rsidR="00000000" w:rsidRPr="00000000">
              <w:rPr>
                <w:rtl w:val="0"/>
              </w:rPr>
            </w:r>
          </w:p>
        </w:tc>
        <w:tc>
          <w:tcPr>
            <w:gridSpan w:val="5"/>
            <w:shd w:fill="auto" w:val="clear"/>
          </w:tcPr>
          <w:p w:rsidR="00000000" w:rsidDel="00000000" w:rsidP="00000000" w:rsidRDefault="00000000" w:rsidRPr="00000000" w14:paraId="000006FA">
            <w:pPr>
              <w:spacing w:after="0" w:before="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6FF">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703">
            <w:pPr>
              <w:spacing w:after="0" w:before="0" w:lineRule="auto"/>
              <w:jc w:val="both"/>
              <w:rPr>
                <w:sz w:val="20"/>
                <w:szCs w:val="20"/>
              </w:rPr>
            </w:pPr>
            <w:r w:rsidDel="00000000" w:rsidR="00000000" w:rsidRPr="00000000">
              <w:rPr>
                <w:sz w:val="20"/>
                <w:szCs w:val="20"/>
                <w:rtl w:val="0"/>
              </w:rPr>
              <w:t xml:space="preserve">Kūrinio pavadinimas</w:t>
            </w:r>
            <w:r w:rsidDel="00000000" w:rsidR="00000000" w:rsidRPr="00000000">
              <w:rPr>
                <w:sz w:val="20"/>
                <w:szCs w:val="20"/>
                <w:vertAlign w:val="superscript"/>
                <w:rtl w:val="0"/>
              </w:rPr>
              <w:t xml:space="preserve">4</w:t>
            </w:r>
            <w:r w:rsidDel="00000000" w:rsidR="00000000" w:rsidRPr="00000000">
              <w:rPr>
                <w:sz w:val="20"/>
                <w:szCs w:val="20"/>
                <w:rtl w:val="0"/>
              </w:rPr>
              <w:t xml:space="preserve">:</w:t>
            </w:r>
          </w:p>
        </w:tc>
        <w:tc>
          <w:tcPr>
            <w:gridSpan w:val="12"/>
            <w:tcBorders>
              <w:top w:color="000001" w:space="0" w:sz="4" w:val="dotted"/>
              <w:bottom w:color="000001" w:space="0" w:sz="4" w:val="dotted"/>
            </w:tcBorders>
            <w:shd w:fill="auto" w:val="clear"/>
          </w:tcPr>
          <w:p w:rsidR="00000000" w:rsidDel="00000000" w:rsidP="00000000" w:rsidRDefault="00000000" w:rsidRPr="00000000" w14:paraId="00000706">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712">
            <w:pPr>
              <w:spacing w:after="0" w:before="0" w:lineRule="auto"/>
              <w:jc w:val="both"/>
              <w:rPr>
                <w:sz w:val="20"/>
                <w:szCs w:val="20"/>
              </w:rPr>
            </w:pPr>
            <w:r w:rsidDel="00000000" w:rsidR="00000000" w:rsidRPr="00000000">
              <w:rPr>
                <w:sz w:val="20"/>
                <w:szCs w:val="20"/>
                <w:rtl w:val="0"/>
              </w:rPr>
              <w:t xml:space="preserve">Sukurta:</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717">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71B">
            <w:pPr>
              <w:spacing w:after="0" w:before="0" w:lineRule="auto"/>
              <w:jc w:val="both"/>
              <w:rPr>
                <w:sz w:val="20"/>
                <w:szCs w:val="20"/>
              </w:rPr>
            </w:pPr>
            <w:r w:rsidDel="00000000" w:rsidR="00000000" w:rsidRPr="00000000">
              <w:rPr>
                <w:rtl w:val="0"/>
              </w:rPr>
            </w:r>
          </w:p>
        </w:tc>
        <w:tc>
          <w:tcPr>
            <w:gridSpan w:val="12"/>
            <w:tcBorders>
              <w:top w:color="000001" w:space="0" w:sz="4" w:val="dotted"/>
            </w:tcBorders>
            <w:shd w:fill="auto" w:val="clear"/>
          </w:tcPr>
          <w:p w:rsidR="00000000" w:rsidDel="00000000" w:rsidP="00000000" w:rsidRDefault="00000000" w:rsidRPr="00000000" w14:paraId="0000071E">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72A">
            <w:pPr>
              <w:spacing w:after="0" w:before="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72F">
            <w:pPr>
              <w:spacing w:after="0" w:before="0" w:lineRule="auto"/>
              <w:jc w:val="center"/>
              <w:rPr>
                <w:sz w:val="20"/>
                <w:szCs w:val="20"/>
              </w:rPr>
            </w:pPr>
            <w:r w:rsidDel="00000000" w:rsidR="00000000" w:rsidRPr="00000000">
              <w:rPr>
                <w:i w:val="1"/>
                <w:sz w:val="12"/>
                <w:szCs w:val="12"/>
                <w:rtl w:val="0"/>
              </w:rPr>
              <w:t xml:space="preserve">(metai)</w:t>
            </w:r>
            <w:r w:rsidDel="00000000" w:rsidR="00000000" w:rsidRPr="00000000">
              <w:rPr>
                <w:rtl w:val="0"/>
              </w:rPr>
            </w:r>
          </w:p>
        </w:tc>
      </w:tr>
      <w:tr>
        <w:tc>
          <w:tcPr>
            <w:gridSpan w:val="3"/>
            <w:shd w:fill="auto" w:val="clear"/>
          </w:tcPr>
          <w:p w:rsidR="00000000" w:rsidDel="00000000" w:rsidP="00000000" w:rsidRDefault="00000000" w:rsidRPr="00000000" w14:paraId="00000733">
            <w:pPr>
              <w:spacing w:after="0" w:before="0" w:lineRule="auto"/>
              <w:jc w:val="both"/>
              <w:rPr>
                <w:sz w:val="20"/>
                <w:szCs w:val="20"/>
              </w:rPr>
            </w:pPr>
            <w:r w:rsidDel="00000000" w:rsidR="00000000" w:rsidRPr="00000000">
              <w:rPr>
                <w:sz w:val="20"/>
                <w:szCs w:val="20"/>
                <w:rtl w:val="0"/>
              </w:rPr>
              <w:t xml:space="preserve">Technika:</w:t>
            </w:r>
          </w:p>
        </w:tc>
        <w:tc>
          <w:tcPr>
            <w:gridSpan w:val="12"/>
            <w:tcBorders>
              <w:top w:color="000001" w:space="0" w:sz="4" w:val="dotted"/>
              <w:bottom w:color="000001" w:space="0" w:sz="4" w:val="dotted"/>
            </w:tcBorders>
            <w:shd w:fill="auto" w:val="clear"/>
          </w:tcPr>
          <w:p w:rsidR="00000000" w:rsidDel="00000000" w:rsidP="00000000" w:rsidRDefault="00000000" w:rsidRPr="00000000" w14:paraId="00000736">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742">
            <w:pPr>
              <w:spacing w:after="0" w:before="0" w:lineRule="auto"/>
              <w:jc w:val="both"/>
              <w:rPr>
                <w:sz w:val="20"/>
                <w:szCs w:val="20"/>
              </w:rPr>
            </w:pPr>
            <w:r w:rsidDel="00000000" w:rsidR="00000000" w:rsidRPr="00000000">
              <w:rPr>
                <w:sz w:val="20"/>
                <w:szCs w:val="20"/>
                <w:rtl w:val="0"/>
              </w:rPr>
              <w:t xml:space="preserve">Išmatavimai:</w:t>
            </w:r>
          </w:p>
        </w:tc>
        <w:tc>
          <w:tcPr>
            <w:gridSpan w:val="4"/>
            <w:tcBorders>
              <w:top w:color="000001" w:space="0" w:sz="4" w:val="dotted"/>
              <w:bottom w:color="000001" w:space="0" w:sz="4" w:val="dotted"/>
            </w:tcBorders>
            <w:shd w:fill="auto" w:val="clear"/>
          </w:tcPr>
          <w:p w:rsidR="00000000" w:rsidDel="00000000" w:rsidP="00000000" w:rsidRDefault="00000000" w:rsidRPr="00000000" w14:paraId="00000747">
            <w:pPr>
              <w:spacing w:after="0" w:before="0" w:lineRule="auto"/>
              <w:jc w:val="both"/>
              <w:rPr>
                <w:sz w:val="20"/>
                <w:szCs w:val="20"/>
              </w:rPr>
            </w:pPr>
            <w:r w:rsidDel="00000000" w:rsidR="00000000" w:rsidRPr="00000000">
              <w:rPr>
                <w:rtl w:val="0"/>
              </w:rPr>
            </w:r>
          </w:p>
        </w:tc>
      </w:tr>
      <w:tr>
        <w:tc>
          <w:tcPr>
            <w:gridSpan w:val="3"/>
            <w:shd w:fill="auto" w:val="clear"/>
          </w:tcPr>
          <w:p w:rsidR="00000000" w:rsidDel="00000000" w:rsidP="00000000" w:rsidRDefault="00000000" w:rsidRPr="00000000" w14:paraId="0000074B">
            <w:pPr>
              <w:spacing w:after="0" w:before="0" w:lineRule="auto"/>
              <w:jc w:val="both"/>
              <w:rPr>
                <w:sz w:val="20"/>
                <w:szCs w:val="20"/>
              </w:rPr>
            </w:pPr>
            <w:r w:rsidDel="00000000" w:rsidR="00000000" w:rsidRPr="00000000">
              <w:rPr>
                <w:rtl w:val="0"/>
              </w:rPr>
            </w:r>
          </w:p>
        </w:tc>
        <w:tc>
          <w:tcPr>
            <w:gridSpan w:val="12"/>
            <w:tcBorders>
              <w:top w:color="000001" w:space="0" w:sz="4" w:val="dotted"/>
            </w:tcBorders>
            <w:shd w:fill="auto" w:val="clear"/>
          </w:tcPr>
          <w:p w:rsidR="00000000" w:rsidDel="00000000" w:rsidP="00000000" w:rsidRDefault="00000000" w:rsidRPr="00000000" w14:paraId="0000074E">
            <w:pPr>
              <w:spacing w:after="0" w:before="0" w:lineRule="auto"/>
              <w:jc w:val="both"/>
              <w:rPr>
                <w:sz w:val="20"/>
                <w:szCs w:val="20"/>
              </w:rPr>
            </w:pPr>
            <w:r w:rsidDel="00000000" w:rsidR="00000000" w:rsidRPr="00000000">
              <w:rPr>
                <w:rtl w:val="0"/>
              </w:rPr>
            </w:r>
          </w:p>
        </w:tc>
        <w:tc>
          <w:tcPr>
            <w:gridSpan w:val="5"/>
            <w:shd w:fill="auto" w:val="clear"/>
          </w:tcPr>
          <w:p w:rsidR="00000000" w:rsidDel="00000000" w:rsidP="00000000" w:rsidRDefault="00000000" w:rsidRPr="00000000" w14:paraId="0000075A">
            <w:pPr>
              <w:spacing w:after="0" w:before="0" w:lineRule="auto"/>
              <w:jc w:val="both"/>
              <w:rPr>
                <w:sz w:val="20"/>
                <w:szCs w:val="20"/>
              </w:rPr>
            </w:pPr>
            <w:r w:rsidDel="00000000" w:rsidR="00000000" w:rsidRPr="00000000">
              <w:rPr>
                <w:rtl w:val="0"/>
              </w:rPr>
            </w:r>
          </w:p>
        </w:tc>
        <w:tc>
          <w:tcPr>
            <w:gridSpan w:val="4"/>
            <w:tcBorders>
              <w:top w:color="000001" w:space="0" w:sz="4" w:val="dotted"/>
            </w:tcBorders>
            <w:shd w:fill="auto" w:val="clear"/>
          </w:tcPr>
          <w:p w:rsidR="00000000" w:rsidDel="00000000" w:rsidP="00000000" w:rsidRDefault="00000000" w:rsidRPr="00000000" w14:paraId="0000075F">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763">
            <w:pPr>
              <w:spacing w:after="0" w:before="0" w:lineRule="auto"/>
              <w:jc w:val="both"/>
              <w:rPr>
                <w:sz w:val="20"/>
                <w:szCs w:val="20"/>
              </w:rPr>
            </w:pPr>
            <w:r w:rsidDel="00000000" w:rsidR="00000000" w:rsidRPr="00000000">
              <w:rPr>
                <w:sz w:val="20"/>
                <w:szCs w:val="20"/>
                <w:rtl w:val="0"/>
              </w:rPr>
              <w:t xml:space="preserve">Specialūs pageidavimai (jei meno kūrinys yra nestandartinis ar jam būtinos specifinės eksponavimo sąlygos):</w:t>
            </w:r>
          </w:p>
        </w:tc>
      </w:tr>
      <w:tr>
        <w:tc>
          <w:tcPr>
            <w:gridSpan w:val="24"/>
            <w:shd w:fill="auto" w:val="clear"/>
          </w:tcPr>
          <w:p w:rsidR="00000000" w:rsidDel="00000000" w:rsidP="00000000" w:rsidRDefault="00000000" w:rsidRPr="00000000" w14:paraId="0000077B">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77C">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794">
            <w:pPr>
              <w:spacing w:after="0" w:before="0" w:lineRule="auto"/>
              <w:jc w:val="both"/>
              <w:rPr>
                <w:sz w:val="14"/>
                <w:szCs w:val="14"/>
              </w:rPr>
            </w:pPr>
            <w:r w:rsidDel="00000000" w:rsidR="00000000" w:rsidRPr="00000000">
              <w:rPr>
                <w:sz w:val="14"/>
                <w:szCs w:val="14"/>
                <w:vertAlign w:val="superscript"/>
                <w:rtl w:val="0"/>
              </w:rPr>
              <w:t xml:space="preserve">3</w:t>
            </w:r>
            <w:r w:rsidDel="00000000" w:rsidR="00000000" w:rsidRPr="00000000">
              <w:rPr>
                <w:sz w:val="14"/>
                <w:szCs w:val="14"/>
                <w:rtl w:val="0"/>
              </w:rPr>
              <w:t xml:space="preserve"> Jei meno mugės metu ketinama pristatyti daugiau nei 3 menininkus, prašome ant atskiro lapo pateikti kitų menininkų aprašymus, nurodant  jų vardus, pavardes, gimimo metus bei pateikiant jų kūrinių aprašymą. Galerijos pristatomų menininkų skaičius neribojamas.</w:t>
            </w:r>
          </w:p>
          <w:p w:rsidR="00000000" w:rsidDel="00000000" w:rsidP="00000000" w:rsidRDefault="00000000" w:rsidRPr="00000000" w14:paraId="00000795">
            <w:pPr>
              <w:spacing w:after="0" w:before="0" w:lineRule="auto"/>
              <w:jc w:val="both"/>
              <w:rPr>
                <w:sz w:val="20"/>
                <w:szCs w:val="20"/>
              </w:rPr>
            </w:pPr>
            <w:r w:rsidDel="00000000" w:rsidR="00000000" w:rsidRPr="00000000">
              <w:rPr>
                <w:sz w:val="14"/>
                <w:szCs w:val="14"/>
                <w:vertAlign w:val="superscript"/>
                <w:rtl w:val="0"/>
              </w:rPr>
              <w:t xml:space="preserve">4</w:t>
            </w:r>
            <w:r w:rsidDel="00000000" w:rsidR="00000000" w:rsidRPr="00000000">
              <w:rPr>
                <w:sz w:val="14"/>
                <w:szCs w:val="14"/>
                <w:rtl w:val="0"/>
              </w:rPr>
              <w:t xml:space="preserve"> Jei meno mugės metu ketinama pristatyti daugiau nei vieną šio menininko kūrinį, prašome pateikti likusių kūrinių aprašymą ant atskiro lapo pateikiant kiekvieno kūrinio pavadinimą, sukūrimo datą, techniką ir išmatavimus.</w:t>
            </w:r>
            <w:r w:rsidDel="00000000" w:rsidR="00000000" w:rsidRPr="00000000">
              <w:rPr>
                <w:rtl w:val="0"/>
              </w:rPr>
            </w:r>
          </w:p>
        </w:tc>
      </w:tr>
      <w:tr>
        <w:tc>
          <w:tcPr>
            <w:gridSpan w:val="24"/>
            <w:shd w:fill="auto" w:val="clear"/>
          </w:tcPr>
          <w:p w:rsidR="00000000" w:rsidDel="00000000" w:rsidP="00000000" w:rsidRDefault="00000000" w:rsidRPr="00000000" w14:paraId="000007AD">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7C5">
            <w:pPr>
              <w:spacing w:after="0" w:before="0" w:lineRule="auto"/>
              <w:jc w:val="both"/>
              <w:rPr>
                <w:sz w:val="20"/>
                <w:szCs w:val="20"/>
              </w:rPr>
            </w:pPr>
            <w:r w:rsidDel="00000000" w:rsidR="00000000" w:rsidRPr="00000000">
              <w:rPr>
                <w:b w:val="1"/>
                <w:sz w:val="20"/>
                <w:szCs w:val="20"/>
                <w:rtl w:val="0"/>
              </w:rPr>
              <w:t xml:space="preserve">3. Fotografijos ir/arba kita vaizdinė atstovaujamo menininko kūrinių medžiaga</w:t>
            </w:r>
            <w:r w:rsidDel="00000000" w:rsidR="00000000" w:rsidRPr="00000000">
              <w:rPr>
                <w:rtl w:val="0"/>
              </w:rPr>
            </w:r>
          </w:p>
        </w:tc>
      </w:tr>
      <w:tr>
        <w:tc>
          <w:tcPr>
            <w:gridSpan w:val="24"/>
            <w:shd w:fill="auto" w:val="clear"/>
          </w:tcPr>
          <w:p w:rsidR="00000000" w:rsidDel="00000000" w:rsidP="00000000" w:rsidRDefault="00000000" w:rsidRPr="00000000" w14:paraId="000007DD">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7F5">
            <w:pPr>
              <w:spacing w:after="0" w:before="0" w:lineRule="auto"/>
              <w:jc w:val="both"/>
              <w:rPr>
                <w:sz w:val="20"/>
                <w:szCs w:val="20"/>
              </w:rPr>
            </w:pPr>
            <w:r w:rsidDel="00000000" w:rsidR="00000000" w:rsidRPr="00000000">
              <w:rPr>
                <w:sz w:val="20"/>
                <w:szCs w:val="20"/>
                <w:rtl w:val="0"/>
              </w:rPr>
              <w:t xml:space="preserve">Prašome pateikti aukštos kokybės (iki 3-ų vieno menininko kūrinių fotografijų JPG formatu iki 2MB dydžio rezoliucijos) ir/arba kūrinio video medžiagą (jei yra). Vaizdinės medžiagos failai turi būti pavadinti tokiu formatu: </w:t>
            </w:r>
            <w:r w:rsidDel="00000000" w:rsidR="00000000" w:rsidRPr="00000000">
              <w:rPr>
                <w:i w:val="1"/>
                <w:sz w:val="20"/>
                <w:szCs w:val="20"/>
                <w:rtl w:val="0"/>
              </w:rPr>
              <w:t xml:space="preserve">autoriaus vardas_kurinio pavadinimas_metai.jpg</w:t>
            </w:r>
            <w:r w:rsidDel="00000000" w:rsidR="00000000" w:rsidRPr="00000000">
              <w:rPr>
                <w:rtl w:val="0"/>
              </w:rPr>
            </w:r>
          </w:p>
        </w:tc>
      </w:tr>
      <w:tr>
        <w:tc>
          <w:tcPr>
            <w:gridSpan w:val="24"/>
            <w:shd w:fill="auto" w:val="clear"/>
          </w:tcPr>
          <w:p w:rsidR="00000000" w:rsidDel="00000000" w:rsidP="00000000" w:rsidRDefault="00000000" w:rsidRPr="00000000" w14:paraId="0000080D">
            <w:pPr>
              <w:spacing w:after="0" w:before="0" w:lineRule="auto"/>
              <w:jc w:val="both"/>
              <w:rPr>
                <w:sz w:val="20"/>
                <w:szCs w:val="20"/>
              </w:rPr>
            </w:pPr>
            <w:r w:rsidDel="00000000" w:rsidR="00000000" w:rsidRPr="00000000">
              <w:rPr>
                <w:rtl w:val="0"/>
              </w:rPr>
            </w:r>
          </w:p>
        </w:tc>
      </w:tr>
      <w:tr>
        <w:tc>
          <w:tcPr>
            <w:gridSpan w:val="9"/>
            <w:shd w:fill="auto" w:val="clear"/>
          </w:tcPr>
          <w:p w:rsidR="00000000" w:rsidDel="00000000" w:rsidP="00000000" w:rsidRDefault="00000000" w:rsidRPr="00000000" w14:paraId="00000825">
            <w:pPr>
              <w:spacing w:after="0" w:before="0" w:lineRule="auto"/>
              <w:jc w:val="both"/>
              <w:rPr>
                <w:b w:val="1"/>
                <w:sz w:val="20"/>
                <w:szCs w:val="20"/>
              </w:rPr>
            </w:pPr>
            <w:r w:rsidDel="00000000" w:rsidR="00000000" w:rsidRPr="00000000">
              <w:rPr>
                <w:b w:val="1"/>
                <w:sz w:val="20"/>
                <w:szCs w:val="20"/>
                <w:rtl w:val="0"/>
              </w:rPr>
              <w:t xml:space="preserve">4. </w:t>
            </w:r>
            <w:r w:rsidDel="00000000" w:rsidR="00000000" w:rsidRPr="00000000">
              <w:rPr>
                <w:b w:val="1"/>
                <w:sz w:val="20"/>
                <w:szCs w:val="20"/>
                <w:u w:val="single"/>
                <w:rtl w:val="0"/>
              </w:rPr>
              <w:t xml:space="preserve">Pageidaujamas papildomas ekspozicijos plotas</w:t>
            </w:r>
            <w:r w:rsidDel="00000000" w:rsidR="00000000" w:rsidRPr="00000000">
              <w:rPr>
                <w:b w:val="1"/>
                <w:sz w:val="20"/>
                <w:szCs w:val="20"/>
                <w:rtl w:val="0"/>
              </w:rPr>
              <w:t xml:space="preserve"> (skiriamas standartinis 45 kv. m.)</w:t>
            </w:r>
          </w:p>
        </w:tc>
        <w:tc>
          <w:tcPr>
            <w:gridSpan w:val="8"/>
            <w:tcBorders>
              <w:top w:color="000001" w:space="0" w:sz="4" w:val="dotted"/>
              <w:bottom w:color="000001" w:space="0" w:sz="4" w:val="dotted"/>
            </w:tcBorders>
            <w:shd w:fill="auto" w:val="clear"/>
          </w:tcPr>
          <w:p w:rsidR="00000000" w:rsidDel="00000000" w:rsidP="00000000" w:rsidRDefault="00000000" w:rsidRPr="00000000" w14:paraId="0000082E">
            <w:pPr>
              <w:spacing w:after="0" w:before="0" w:lineRule="auto"/>
              <w:jc w:val="both"/>
              <w:rPr>
                <w:sz w:val="20"/>
                <w:szCs w:val="20"/>
              </w:rPr>
            </w:pPr>
            <w:r w:rsidDel="00000000" w:rsidR="00000000" w:rsidRPr="00000000">
              <w:rPr>
                <w:rtl w:val="0"/>
              </w:rPr>
            </w:r>
          </w:p>
        </w:tc>
        <w:tc>
          <w:tcPr>
            <w:gridSpan w:val="7"/>
            <w:shd w:fill="auto" w:val="clear"/>
          </w:tcPr>
          <w:p w:rsidR="00000000" w:rsidDel="00000000" w:rsidP="00000000" w:rsidRDefault="00000000" w:rsidRPr="00000000" w14:paraId="00000836">
            <w:pPr>
              <w:spacing w:after="0" w:before="0" w:lineRule="auto"/>
              <w:jc w:val="both"/>
              <w:rPr>
                <w:sz w:val="20"/>
                <w:szCs w:val="20"/>
              </w:rPr>
            </w:pPr>
            <w:r w:rsidDel="00000000" w:rsidR="00000000" w:rsidRPr="00000000">
              <w:rPr>
                <w:rtl w:val="0"/>
              </w:rPr>
            </w:r>
          </w:p>
        </w:tc>
      </w:tr>
      <w:tr>
        <w:tc>
          <w:tcPr>
            <w:gridSpan w:val="9"/>
            <w:shd w:fill="auto" w:val="clear"/>
          </w:tcPr>
          <w:p w:rsidR="00000000" w:rsidDel="00000000" w:rsidP="00000000" w:rsidRDefault="00000000" w:rsidRPr="00000000" w14:paraId="0000083D">
            <w:pPr>
              <w:spacing w:after="0" w:before="0" w:lineRule="auto"/>
              <w:jc w:val="both"/>
              <w:rPr>
                <w:sz w:val="20"/>
                <w:szCs w:val="20"/>
              </w:rPr>
            </w:pPr>
            <w:r w:rsidDel="00000000" w:rsidR="00000000" w:rsidRPr="00000000">
              <w:rPr>
                <w:rtl w:val="0"/>
              </w:rPr>
            </w:r>
          </w:p>
        </w:tc>
        <w:tc>
          <w:tcPr>
            <w:gridSpan w:val="8"/>
            <w:shd w:fill="auto" w:val="clear"/>
          </w:tcPr>
          <w:p w:rsidR="00000000" w:rsidDel="00000000" w:rsidP="00000000" w:rsidRDefault="00000000" w:rsidRPr="00000000" w14:paraId="00000846">
            <w:pPr>
              <w:spacing w:after="0" w:before="0" w:lineRule="auto"/>
              <w:jc w:val="center"/>
              <w:rPr>
                <w:sz w:val="20"/>
                <w:szCs w:val="20"/>
              </w:rPr>
            </w:pPr>
            <w:r w:rsidDel="00000000" w:rsidR="00000000" w:rsidRPr="00000000">
              <w:rPr>
                <w:i w:val="1"/>
                <w:sz w:val="12"/>
                <w:szCs w:val="12"/>
                <w:rtl w:val="0"/>
              </w:rPr>
              <w:t xml:space="preserve">(kv.m.)</w:t>
            </w:r>
            <w:r w:rsidDel="00000000" w:rsidR="00000000" w:rsidRPr="00000000">
              <w:rPr>
                <w:rtl w:val="0"/>
              </w:rPr>
            </w:r>
          </w:p>
        </w:tc>
        <w:tc>
          <w:tcPr>
            <w:gridSpan w:val="7"/>
            <w:shd w:fill="auto" w:val="clear"/>
          </w:tcPr>
          <w:p w:rsidR="00000000" w:rsidDel="00000000" w:rsidP="00000000" w:rsidRDefault="00000000" w:rsidRPr="00000000" w14:paraId="0000084E">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855">
            <w:pPr>
              <w:spacing w:after="0" w:before="0" w:lineRule="auto"/>
              <w:jc w:val="both"/>
              <w:rPr>
                <w:sz w:val="20"/>
                <w:szCs w:val="20"/>
              </w:rPr>
            </w:pPr>
            <w:r w:rsidDel="00000000" w:rsidR="00000000" w:rsidRPr="00000000">
              <w:rPr>
                <w:b w:val="1"/>
                <w:sz w:val="20"/>
                <w:szCs w:val="20"/>
                <w:rtl w:val="0"/>
              </w:rPr>
              <w:t xml:space="preserve">5. </w:t>
            </w:r>
            <w:r w:rsidDel="00000000" w:rsidR="00000000" w:rsidRPr="00000000">
              <w:rPr>
                <w:b w:val="1"/>
                <w:sz w:val="20"/>
                <w:szCs w:val="20"/>
                <w:u w:val="single"/>
                <w:rtl w:val="0"/>
              </w:rPr>
              <w:t xml:space="preserve">Papildomi pageidavimai ekspozicijos erdvei (jei yra)</w:t>
            </w:r>
            <w:r w:rsidDel="00000000" w:rsidR="00000000" w:rsidRPr="00000000">
              <w:rPr>
                <w:b w:val="1"/>
                <w:sz w:val="20"/>
                <w:szCs w:val="20"/>
                <w:rtl w:val="0"/>
              </w:rPr>
              <w:t xml:space="preserve">:</w:t>
            </w:r>
            <w:r w:rsidDel="00000000" w:rsidR="00000000" w:rsidRPr="00000000">
              <w:rPr>
                <w:rtl w:val="0"/>
              </w:rPr>
            </w:r>
          </w:p>
        </w:tc>
      </w:tr>
      <w:tr>
        <w:tc>
          <w:tcPr>
            <w:gridSpan w:val="24"/>
            <w:shd w:fill="auto" w:val="clear"/>
          </w:tcPr>
          <w:p w:rsidR="00000000" w:rsidDel="00000000" w:rsidP="00000000" w:rsidRDefault="00000000" w:rsidRPr="00000000" w14:paraId="0000086D">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86E">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886">
            <w:pPr>
              <w:spacing w:after="0" w:before="0" w:lineRule="auto"/>
              <w:jc w:val="both"/>
              <w:rPr>
                <w:sz w:val="20"/>
                <w:szCs w:val="20"/>
              </w:rPr>
            </w:pPr>
            <w:r w:rsidDel="00000000" w:rsidR="00000000" w:rsidRPr="00000000">
              <w:rPr>
                <w:rtl w:val="0"/>
              </w:rPr>
            </w:r>
          </w:p>
        </w:tc>
      </w:tr>
      <w:tr>
        <w:tc>
          <w:tcPr>
            <w:gridSpan w:val="24"/>
            <w:tcBorders>
              <w:top w:color="000001" w:space="0" w:sz="4" w:val="single"/>
              <w:bottom w:color="000001" w:space="0" w:sz="4" w:val="single"/>
            </w:tcBorders>
            <w:shd w:fill="auto" w:val="clear"/>
          </w:tcPr>
          <w:p w:rsidR="00000000" w:rsidDel="00000000" w:rsidP="00000000" w:rsidRDefault="00000000" w:rsidRPr="00000000" w14:paraId="0000089E">
            <w:pPr>
              <w:spacing w:after="0" w:before="0" w:lineRule="auto"/>
              <w:jc w:val="both"/>
              <w:rPr>
                <w:sz w:val="20"/>
                <w:szCs w:val="20"/>
              </w:rPr>
            </w:pPr>
            <w:r w:rsidDel="00000000" w:rsidR="00000000" w:rsidRPr="00000000">
              <w:rPr>
                <w:b w:val="1"/>
                <w:sz w:val="20"/>
                <w:szCs w:val="20"/>
                <w:rtl w:val="0"/>
              </w:rPr>
              <w:t xml:space="preserve">III. KONTAKTINIS ASMUO</w:t>
            </w:r>
            <w:r w:rsidDel="00000000" w:rsidR="00000000" w:rsidRPr="00000000">
              <w:rPr>
                <w:rtl w:val="0"/>
              </w:rPr>
            </w:r>
          </w:p>
        </w:tc>
      </w:tr>
      <w:tr>
        <w:tc>
          <w:tcPr>
            <w:gridSpan w:val="24"/>
            <w:tcBorders>
              <w:top w:color="000001" w:space="0" w:sz="4" w:val="single"/>
            </w:tcBorders>
            <w:shd w:fill="auto" w:val="clear"/>
          </w:tcPr>
          <w:p w:rsidR="00000000" w:rsidDel="00000000" w:rsidP="00000000" w:rsidRDefault="00000000" w:rsidRPr="00000000" w14:paraId="000008B6">
            <w:pPr>
              <w:spacing w:after="0" w:before="0" w:lineRule="auto"/>
              <w:jc w:val="both"/>
              <w:rPr>
                <w:sz w:val="20"/>
                <w:szCs w:val="20"/>
              </w:rPr>
            </w:pPr>
            <w:r w:rsidDel="00000000" w:rsidR="00000000" w:rsidRPr="00000000">
              <w:rPr>
                <w:rtl w:val="0"/>
              </w:rPr>
            </w:r>
          </w:p>
        </w:tc>
      </w:tr>
      <w:tr>
        <w:tc>
          <w:tcPr>
            <w:gridSpan w:val="4"/>
            <w:shd w:fill="auto" w:val="clear"/>
          </w:tcPr>
          <w:p w:rsidR="00000000" w:rsidDel="00000000" w:rsidP="00000000" w:rsidRDefault="00000000" w:rsidRPr="00000000" w14:paraId="000008CE">
            <w:pPr>
              <w:spacing w:after="0" w:before="0" w:lineRule="auto"/>
              <w:jc w:val="both"/>
              <w:rPr>
                <w:sz w:val="20"/>
                <w:szCs w:val="20"/>
              </w:rPr>
            </w:pPr>
            <w:r w:rsidDel="00000000" w:rsidR="00000000" w:rsidRPr="00000000">
              <w:rPr>
                <w:b w:val="1"/>
                <w:sz w:val="20"/>
                <w:szCs w:val="20"/>
                <w:rtl w:val="0"/>
              </w:rPr>
              <w:t xml:space="preserve">Pareigos, vardas, pavardė:</w:t>
            </w:r>
            <w:r w:rsidDel="00000000" w:rsidR="00000000" w:rsidRPr="00000000">
              <w:rPr>
                <w:rtl w:val="0"/>
              </w:rPr>
            </w:r>
          </w:p>
        </w:tc>
        <w:tc>
          <w:tcPr>
            <w:gridSpan w:val="20"/>
            <w:tcBorders>
              <w:top w:color="000001" w:space="0" w:sz="4" w:val="dotted"/>
              <w:bottom w:color="000001" w:space="0" w:sz="4" w:val="dotted"/>
            </w:tcBorders>
            <w:shd w:fill="auto" w:val="clear"/>
          </w:tcPr>
          <w:p w:rsidR="00000000" w:rsidDel="00000000" w:rsidP="00000000" w:rsidRDefault="00000000" w:rsidRPr="00000000" w14:paraId="000008D2">
            <w:pPr>
              <w:spacing w:after="0" w:before="0" w:lineRule="auto"/>
              <w:jc w:val="both"/>
              <w:rPr>
                <w:sz w:val="20"/>
                <w:szCs w:val="20"/>
              </w:rPr>
            </w:pPr>
            <w:r w:rsidDel="00000000" w:rsidR="00000000" w:rsidRPr="00000000">
              <w:rPr>
                <w:rtl w:val="0"/>
              </w:rPr>
            </w:r>
          </w:p>
        </w:tc>
      </w:tr>
      <w:tr>
        <w:tc>
          <w:tcPr>
            <w:gridSpan w:val="4"/>
            <w:shd w:fill="auto" w:val="clear"/>
          </w:tcPr>
          <w:p w:rsidR="00000000" w:rsidDel="00000000" w:rsidP="00000000" w:rsidRDefault="00000000" w:rsidRPr="00000000" w14:paraId="000008E6">
            <w:pPr>
              <w:spacing w:after="0" w:before="0" w:lineRule="auto"/>
              <w:jc w:val="both"/>
              <w:rPr>
                <w:sz w:val="20"/>
                <w:szCs w:val="20"/>
              </w:rPr>
            </w:pPr>
            <w:r w:rsidDel="00000000" w:rsidR="00000000" w:rsidRPr="00000000">
              <w:rPr>
                <w:rtl w:val="0"/>
              </w:rPr>
            </w:r>
          </w:p>
        </w:tc>
        <w:tc>
          <w:tcPr>
            <w:gridSpan w:val="20"/>
            <w:tcBorders>
              <w:top w:color="000001" w:space="0" w:sz="4" w:val="dotted"/>
            </w:tcBorders>
            <w:shd w:fill="auto" w:val="clear"/>
          </w:tcPr>
          <w:p w:rsidR="00000000" w:rsidDel="00000000" w:rsidP="00000000" w:rsidRDefault="00000000" w:rsidRPr="00000000" w14:paraId="000008EA">
            <w:pPr>
              <w:spacing w:after="0" w:before="0" w:lineRule="auto"/>
              <w:jc w:val="both"/>
              <w:rPr>
                <w:sz w:val="20"/>
                <w:szCs w:val="20"/>
              </w:rPr>
            </w:pPr>
            <w:r w:rsidDel="00000000" w:rsidR="00000000" w:rsidRPr="00000000">
              <w:rPr>
                <w:rtl w:val="0"/>
              </w:rPr>
            </w:r>
          </w:p>
        </w:tc>
      </w:tr>
      <w:tr>
        <w:tc>
          <w:tcPr>
            <w:shd w:fill="auto" w:val="clear"/>
          </w:tcPr>
          <w:p w:rsidR="00000000" w:rsidDel="00000000" w:rsidP="00000000" w:rsidRDefault="00000000" w:rsidRPr="00000000" w14:paraId="000008FE">
            <w:pPr>
              <w:spacing w:after="0" w:before="0" w:lineRule="auto"/>
              <w:jc w:val="both"/>
              <w:rPr>
                <w:sz w:val="20"/>
                <w:szCs w:val="20"/>
              </w:rPr>
            </w:pPr>
            <w:r w:rsidDel="00000000" w:rsidR="00000000" w:rsidRPr="00000000">
              <w:rPr>
                <w:b w:val="1"/>
                <w:sz w:val="20"/>
                <w:szCs w:val="20"/>
                <w:rtl w:val="0"/>
              </w:rPr>
              <w:t xml:space="preserve">Tel.nr.:</w:t>
            </w:r>
            <w:r w:rsidDel="00000000" w:rsidR="00000000" w:rsidRPr="00000000">
              <w:rPr>
                <w:rtl w:val="0"/>
              </w:rPr>
            </w:r>
          </w:p>
        </w:tc>
        <w:tc>
          <w:tcPr>
            <w:gridSpan w:val="6"/>
            <w:tcBorders>
              <w:top w:color="000001" w:space="0" w:sz="4" w:val="dotted"/>
              <w:bottom w:color="000001" w:space="0" w:sz="4" w:val="dotted"/>
            </w:tcBorders>
            <w:shd w:fill="auto" w:val="clear"/>
          </w:tcPr>
          <w:p w:rsidR="00000000" w:rsidDel="00000000" w:rsidP="00000000" w:rsidRDefault="00000000" w:rsidRPr="00000000" w14:paraId="000008FF">
            <w:pPr>
              <w:spacing w:after="0" w:before="0" w:lineRule="auto"/>
              <w:jc w:val="both"/>
              <w:rPr>
                <w:sz w:val="20"/>
                <w:szCs w:val="20"/>
              </w:rPr>
            </w:pPr>
            <w:r w:rsidDel="00000000" w:rsidR="00000000" w:rsidRPr="00000000">
              <w:rPr>
                <w:rtl w:val="0"/>
              </w:rPr>
            </w:r>
          </w:p>
        </w:tc>
        <w:tc>
          <w:tcPr>
            <w:gridSpan w:val="6"/>
            <w:shd w:fill="auto" w:val="clear"/>
          </w:tcPr>
          <w:p w:rsidR="00000000" w:rsidDel="00000000" w:rsidP="00000000" w:rsidRDefault="00000000" w:rsidRPr="00000000" w14:paraId="00000905">
            <w:pPr>
              <w:spacing w:after="0" w:before="0" w:lineRule="auto"/>
              <w:jc w:val="both"/>
              <w:rPr>
                <w:sz w:val="20"/>
                <w:szCs w:val="20"/>
              </w:rPr>
            </w:pPr>
            <w:r w:rsidDel="00000000" w:rsidR="00000000" w:rsidRPr="00000000">
              <w:rPr>
                <w:b w:val="1"/>
                <w:sz w:val="20"/>
                <w:szCs w:val="20"/>
                <w:rtl w:val="0"/>
              </w:rPr>
              <w:t xml:space="preserve">El.paštas:</w:t>
            </w:r>
            <w:r w:rsidDel="00000000" w:rsidR="00000000" w:rsidRPr="00000000">
              <w:rPr>
                <w:rtl w:val="0"/>
              </w:rPr>
            </w:r>
          </w:p>
        </w:tc>
        <w:tc>
          <w:tcPr>
            <w:gridSpan w:val="11"/>
            <w:tcBorders>
              <w:top w:color="000001" w:space="0" w:sz="4" w:val="dotted"/>
              <w:bottom w:color="000001" w:space="0" w:sz="4" w:val="dotted"/>
            </w:tcBorders>
            <w:shd w:fill="auto" w:val="clear"/>
          </w:tcPr>
          <w:p w:rsidR="00000000" w:rsidDel="00000000" w:rsidP="00000000" w:rsidRDefault="00000000" w:rsidRPr="00000000" w14:paraId="0000090B">
            <w:pPr>
              <w:spacing w:after="0" w:before="0" w:lineRule="auto"/>
              <w:jc w:val="both"/>
              <w:rPr>
                <w:sz w:val="20"/>
                <w:szCs w:val="20"/>
              </w:rPr>
            </w:pPr>
            <w:r w:rsidDel="00000000" w:rsidR="00000000" w:rsidRPr="00000000">
              <w:rPr>
                <w:rtl w:val="0"/>
              </w:rPr>
            </w:r>
          </w:p>
        </w:tc>
      </w:tr>
      <w:tr>
        <w:tc>
          <w:tcPr>
            <w:shd w:fill="auto" w:val="clear"/>
          </w:tcPr>
          <w:p w:rsidR="00000000" w:rsidDel="00000000" w:rsidP="00000000" w:rsidRDefault="00000000" w:rsidRPr="00000000" w14:paraId="00000916">
            <w:pPr>
              <w:spacing w:after="0" w:before="0" w:lineRule="auto"/>
              <w:jc w:val="both"/>
              <w:rPr>
                <w:sz w:val="20"/>
                <w:szCs w:val="20"/>
              </w:rPr>
            </w:pPr>
            <w:r w:rsidDel="00000000" w:rsidR="00000000" w:rsidRPr="00000000">
              <w:rPr>
                <w:rtl w:val="0"/>
              </w:rPr>
            </w:r>
          </w:p>
        </w:tc>
        <w:tc>
          <w:tcPr>
            <w:gridSpan w:val="6"/>
            <w:tcBorders>
              <w:top w:color="000001" w:space="0" w:sz="4" w:val="dotted"/>
            </w:tcBorders>
            <w:shd w:fill="auto" w:val="clear"/>
          </w:tcPr>
          <w:p w:rsidR="00000000" w:rsidDel="00000000" w:rsidP="00000000" w:rsidRDefault="00000000" w:rsidRPr="00000000" w14:paraId="00000917">
            <w:pPr>
              <w:spacing w:after="0" w:before="0" w:lineRule="auto"/>
              <w:jc w:val="both"/>
              <w:rPr>
                <w:sz w:val="20"/>
                <w:szCs w:val="20"/>
              </w:rPr>
            </w:pPr>
            <w:r w:rsidDel="00000000" w:rsidR="00000000" w:rsidRPr="00000000">
              <w:rPr>
                <w:rtl w:val="0"/>
              </w:rPr>
            </w:r>
          </w:p>
        </w:tc>
        <w:tc>
          <w:tcPr>
            <w:gridSpan w:val="6"/>
            <w:shd w:fill="auto" w:val="clear"/>
          </w:tcPr>
          <w:p w:rsidR="00000000" w:rsidDel="00000000" w:rsidP="00000000" w:rsidRDefault="00000000" w:rsidRPr="00000000" w14:paraId="0000091D">
            <w:pPr>
              <w:spacing w:after="0" w:before="0" w:lineRule="auto"/>
              <w:jc w:val="both"/>
              <w:rPr>
                <w:sz w:val="20"/>
                <w:szCs w:val="20"/>
              </w:rPr>
            </w:pPr>
            <w:r w:rsidDel="00000000" w:rsidR="00000000" w:rsidRPr="00000000">
              <w:rPr>
                <w:rtl w:val="0"/>
              </w:rPr>
            </w:r>
          </w:p>
        </w:tc>
        <w:tc>
          <w:tcPr>
            <w:gridSpan w:val="11"/>
            <w:tcBorders>
              <w:top w:color="000001" w:space="0" w:sz="4" w:val="dotted"/>
            </w:tcBorders>
            <w:shd w:fill="auto" w:val="clear"/>
          </w:tcPr>
          <w:p w:rsidR="00000000" w:rsidDel="00000000" w:rsidP="00000000" w:rsidRDefault="00000000" w:rsidRPr="00000000" w14:paraId="00000923">
            <w:pPr>
              <w:spacing w:after="0" w:before="0" w:lineRule="auto"/>
              <w:jc w:val="both"/>
              <w:rPr>
                <w:sz w:val="20"/>
                <w:szCs w:val="20"/>
              </w:rPr>
            </w:pPr>
            <w:r w:rsidDel="00000000" w:rsidR="00000000" w:rsidRPr="00000000">
              <w:rPr>
                <w:rtl w:val="0"/>
              </w:rPr>
            </w:r>
          </w:p>
        </w:tc>
      </w:tr>
      <w:tr>
        <w:tc>
          <w:tcPr>
            <w:shd w:fill="auto" w:val="clear"/>
          </w:tcPr>
          <w:p w:rsidR="00000000" w:rsidDel="00000000" w:rsidP="00000000" w:rsidRDefault="00000000" w:rsidRPr="00000000" w14:paraId="0000092E">
            <w:pPr>
              <w:spacing w:after="0" w:before="0" w:lineRule="auto"/>
              <w:jc w:val="both"/>
              <w:rPr>
                <w:sz w:val="20"/>
                <w:szCs w:val="20"/>
              </w:rPr>
            </w:pPr>
            <w:r w:rsidDel="00000000" w:rsidR="00000000" w:rsidRPr="00000000">
              <w:rPr>
                <w:rtl w:val="0"/>
              </w:rPr>
            </w:r>
          </w:p>
        </w:tc>
        <w:tc>
          <w:tcPr>
            <w:gridSpan w:val="6"/>
            <w:tcBorders>
              <w:top w:color="000001" w:space="0" w:sz="4" w:val="dotted"/>
            </w:tcBorders>
            <w:shd w:fill="auto" w:val="clear"/>
          </w:tcPr>
          <w:p w:rsidR="00000000" w:rsidDel="00000000" w:rsidP="00000000" w:rsidRDefault="00000000" w:rsidRPr="00000000" w14:paraId="0000092F">
            <w:pPr>
              <w:spacing w:after="0" w:before="0" w:lineRule="auto"/>
              <w:jc w:val="both"/>
              <w:rPr>
                <w:sz w:val="20"/>
                <w:szCs w:val="20"/>
              </w:rPr>
            </w:pPr>
            <w:r w:rsidDel="00000000" w:rsidR="00000000" w:rsidRPr="00000000">
              <w:rPr>
                <w:rtl w:val="0"/>
              </w:rPr>
            </w:r>
          </w:p>
        </w:tc>
        <w:tc>
          <w:tcPr>
            <w:gridSpan w:val="6"/>
            <w:shd w:fill="auto" w:val="clear"/>
          </w:tcPr>
          <w:p w:rsidR="00000000" w:rsidDel="00000000" w:rsidP="00000000" w:rsidRDefault="00000000" w:rsidRPr="00000000" w14:paraId="00000935">
            <w:pPr>
              <w:spacing w:after="0" w:before="0" w:lineRule="auto"/>
              <w:jc w:val="both"/>
              <w:rPr>
                <w:sz w:val="20"/>
                <w:szCs w:val="20"/>
              </w:rPr>
            </w:pPr>
            <w:r w:rsidDel="00000000" w:rsidR="00000000" w:rsidRPr="00000000">
              <w:rPr>
                <w:rtl w:val="0"/>
              </w:rPr>
            </w:r>
          </w:p>
        </w:tc>
        <w:tc>
          <w:tcPr>
            <w:gridSpan w:val="11"/>
            <w:tcBorders>
              <w:top w:color="000001" w:space="0" w:sz="4" w:val="dotted"/>
            </w:tcBorders>
            <w:shd w:fill="auto" w:val="clear"/>
          </w:tcPr>
          <w:p w:rsidR="00000000" w:rsidDel="00000000" w:rsidP="00000000" w:rsidRDefault="00000000" w:rsidRPr="00000000" w14:paraId="0000093B">
            <w:pPr>
              <w:spacing w:after="0" w:before="0" w:lineRule="auto"/>
              <w:jc w:val="both"/>
              <w:rPr>
                <w:sz w:val="20"/>
                <w:szCs w:val="20"/>
              </w:rPr>
            </w:pPr>
            <w:r w:rsidDel="00000000" w:rsidR="00000000" w:rsidRPr="00000000">
              <w:rPr>
                <w:rtl w:val="0"/>
              </w:rPr>
            </w:r>
          </w:p>
        </w:tc>
      </w:tr>
      <w:tr>
        <w:tc>
          <w:tcPr>
            <w:gridSpan w:val="24"/>
            <w:tcBorders>
              <w:top w:color="000001" w:space="0" w:sz="4" w:val="single"/>
              <w:bottom w:color="000001" w:space="0" w:sz="4" w:val="single"/>
            </w:tcBorders>
            <w:shd w:fill="auto" w:val="clear"/>
          </w:tcPr>
          <w:p w:rsidR="00000000" w:rsidDel="00000000" w:rsidP="00000000" w:rsidRDefault="00000000" w:rsidRPr="00000000" w14:paraId="00000946">
            <w:pPr>
              <w:spacing w:after="0" w:before="0" w:lineRule="auto"/>
              <w:jc w:val="both"/>
              <w:rPr>
                <w:sz w:val="20"/>
                <w:szCs w:val="20"/>
              </w:rPr>
            </w:pPr>
            <w:r w:rsidDel="00000000" w:rsidR="00000000" w:rsidRPr="00000000">
              <w:rPr>
                <w:b w:val="1"/>
                <w:sz w:val="20"/>
                <w:szCs w:val="20"/>
                <w:rtl w:val="0"/>
              </w:rPr>
              <w:t xml:space="preserve">IV. PRIEDAI:</w:t>
            </w:r>
            <w:r w:rsidDel="00000000" w:rsidR="00000000" w:rsidRPr="00000000">
              <w:rPr>
                <w:rtl w:val="0"/>
              </w:rPr>
            </w:r>
          </w:p>
        </w:tc>
      </w:tr>
      <w:tr>
        <w:tc>
          <w:tcPr>
            <w:gridSpan w:val="24"/>
            <w:tcBorders>
              <w:top w:color="000001" w:space="0" w:sz="4" w:val="single"/>
            </w:tcBorders>
            <w:shd w:fill="auto" w:val="clear"/>
          </w:tcPr>
          <w:p w:rsidR="00000000" w:rsidDel="00000000" w:rsidP="00000000" w:rsidRDefault="00000000" w:rsidRPr="00000000" w14:paraId="0000095E">
            <w:pPr>
              <w:spacing w:after="0" w:before="0" w:lineRule="auto"/>
              <w:jc w:val="both"/>
              <w:rPr>
                <w:sz w:val="20"/>
                <w:szCs w:val="20"/>
              </w:rPr>
            </w:pPr>
            <w:r w:rsidDel="00000000" w:rsidR="00000000" w:rsidRPr="00000000">
              <w:rPr>
                <w:rtl w:val="0"/>
              </w:rPr>
            </w:r>
          </w:p>
        </w:tc>
      </w:tr>
      <w:tr>
        <w:tc>
          <w:tcPr>
            <w:gridSpan w:val="24"/>
            <w:shd w:fill="auto" w:val="clear"/>
          </w:tcPr>
          <w:p w:rsidR="00000000" w:rsidDel="00000000" w:rsidP="00000000" w:rsidRDefault="00000000" w:rsidRPr="00000000" w14:paraId="00000976">
            <w:pPr>
              <w:spacing w:after="0" w:before="0" w:lineRule="auto"/>
              <w:jc w:val="both"/>
              <w:rPr>
                <w:sz w:val="20"/>
                <w:szCs w:val="20"/>
              </w:rPr>
            </w:pPr>
            <w:r w:rsidDel="00000000" w:rsidR="00000000" w:rsidRPr="00000000">
              <w:rPr>
                <w:i w:val="1"/>
                <w:sz w:val="20"/>
                <w:szCs w:val="20"/>
                <w:rtl w:val="0"/>
              </w:rPr>
              <w:t xml:space="preserve">(Prašome pažymėti atitinkamus langelius)</w:t>
            </w:r>
            <w:r w:rsidDel="00000000" w:rsidR="00000000" w:rsidRPr="00000000">
              <w:rPr>
                <w:rtl w:val="0"/>
              </w:rPr>
            </w:r>
          </w:p>
        </w:tc>
      </w:tr>
      <w:tr>
        <w:tc>
          <w:tcPr>
            <w:gridSpan w:val="22"/>
            <w:shd w:fill="auto" w:val="clear"/>
          </w:tcPr>
          <w:p w:rsidR="00000000" w:rsidDel="00000000" w:rsidP="00000000" w:rsidRDefault="00000000" w:rsidRPr="00000000" w14:paraId="0000098E">
            <w:pPr>
              <w:spacing w:after="0" w:before="0" w:lineRule="auto"/>
              <w:jc w:val="both"/>
              <w:rPr>
                <w:sz w:val="20"/>
                <w:szCs w:val="20"/>
              </w:rPr>
            </w:pPr>
            <w:r w:rsidDel="00000000" w:rsidR="00000000" w:rsidRPr="00000000">
              <w:rPr>
                <w:sz w:val="20"/>
                <w:szCs w:val="20"/>
                <w:rtl w:val="0"/>
              </w:rPr>
              <w:t xml:space="preserve">1. Parodų, kurias galerija suorganizavo 2020 m., sąrašas (privaloma)</w:t>
            </w:r>
          </w:p>
        </w:tc>
        <w:tc>
          <w:tcPr>
            <w:shd w:fill="auto" w:val="clear"/>
            <w:vAlign w:val="center"/>
          </w:tcPr>
          <w:p w:rsidR="00000000" w:rsidDel="00000000" w:rsidP="00000000" w:rsidRDefault="00000000" w:rsidRPr="00000000" w14:paraId="000009A4">
            <w:pPr>
              <w:spacing w:after="0" w:before="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9A5">
            <w:pPr>
              <w:spacing w:after="0" w:before="0" w:lineRule="auto"/>
              <w:jc w:val="both"/>
              <w:rPr>
                <w:sz w:val="20"/>
                <w:szCs w:val="20"/>
              </w:rPr>
            </w:pPr>
            <w:r w:rsidDel="00000000" w:rsidR="00000000" w:rsidRPr="00000000">
              <w:rPr>
                <w:rtl w:val="0"/>
              </w:rPr>
            </w:r>
          </w:p>
        </w:tc>
      </w:tr>
      <w:tr>
        <w:tc>
          <w:tcPr>
            <w:gridSpan w:val="22"/>
            <w:shd w:fill="auto" w:val="clear"/>
          </w:tcPr>
          <w:p w:rsidR="00000000" w:rsidDel="00000000" w:rsidP="00000000" w:rsidRDefault="00000000" w:rsidRPr="00000000" w14:paraId="000009A6">
            <w:pPr>
              <w:spacing w:after="0" w:before="0" w:lineRule="auto"/>
              <w:jc w:val="both"/>
              <w:rPr>
                <w:sz w:val="20"/>
                <w:szCs w:val="20"/>
              </w:rPr>
            </w:pPr>
            <w:r w:rsidDel="00000000" w:rsidR="00000000" w:rsidRPr="00000000">
              <w:rPr>
                <w:sz w:val="20"/>
                <w:szCs w:val="20"/>
                <w:rtl w:val="0"/>
              </w:rPr>
              <w:t xml:space="preserve">2. Renginių, kuriuose galerija dalyvavo 2020 m., sąrašas (privaloma)</w:t>
            </w:r>
          </w:p>
        </w:tc>
        <w:tc>
          <w:tcPr>
            <w:shd w:fill="auto" w:val="clear"/>
            <w:vAlign w:val="center"/>
          </w:tcPr>
          <w:p w:rsidR="00000000" w:rsidDel="00000000" w:rsidP="00000000" w:rsidRDefault="00000000" w:rsidRPr="00000000" w14:paraId="000009BC">
            <w:pPr>
              <w:spacing w:after="0" w:before="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9BD">
            <w:pPr>
              <w:spacing w:after="0" w:before="0" w:lineRule="auto"/>
              <w:jc w:val="both"/>
              <w:rPr>
                <w:sz w:val="20"/>
                <w:szCs w:val="20"/>
              </w:rPr>
            </w:pPr>
            <w:r w:rsidDel="00000000" w:rsidR="00000000" w:rsidRPr="00000000">
              <w:rPr>
                <w:rtl w:val="0"/>
              </w:rPr>
            </w:r>
          </w:p>
        </w:tc>
      </w:tr>
      <w:tr>
        <w:tc>
          <w:tcPr>
            <w:gridSpan w:val="22"/>
            <w:shd w:fill="auto" w:val="clear"/>
          </w:tcPr>
          <w:p w:rsidR="00000000" w:rsidDel="00000000" w:rsidP="00000000" w:rsidRDefault="00000000" w:rsidRPr="00000000" w14:paraId="000009BE">
            <w:pPr>
              <w:spacing w:after="0" w:before="0" w:lineRule="auto"/>
              <w:jc w:val="both"/>
              <w:rPr>
                <w:sz w:val="20"/>
                <w:szCs w:val="20"/>
              </w:rPr>
            </w:pPr>
            <w:r w:rsidDel="00000000" w:rsidR="00000000" w:rsidRPr="00000000">
              <w:rPr>
                <w:sz w:val="20"/>
                <w:szCs w:val="20"/>
                <w:rtl w:val="0"/>
              </w:rPr>
              <w:t xml:space="preserve">3. Galerijos pasiūlymo/projekto aprašymas (privaloma)</w:t>
            </w:r>
          </w:p>
        </w:tc>
        <w:tc>
          <w:tcPr>
            <w:shd w:fill="auto" w:val="clear"/>
            <w:vAlign w:val="center"/>
          </w:tcPr>
          <w:p w:rsidR="00000000" w:rsidDel="00000000" w:rsidP="00000000" w:rsidRDefault="00000000" w:rsidRPr="00000000" w14:paraId="000009D4">
            <w:pPr>
              <w:spacing w:after="0" w:before="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9D5">
            <w:pPr>
              <w:spacing w:after="0" w:before="0" w:lineRule="auto"/>
              <w:jc w:val="both"/>
              <w:rPr>
                <w:sz w:val="20"/>
                <w:szCs w:val="20"/>
              </w:rPr>
            </w:pPr>
            <w:r w:rsidDel="00000000" w:rsidR="00000000" w:rsidRPr="00000000">
              <w:rPr>
                <w:rtl w:val="0"/>
              </w:rPr>
            </w:r>
          </w:p>
        </w:tc>
      </w:tr>
      <w:tr>
        <w:tc>
          <w:tcPr>
            <w:gridSpan w:val="22"/>
            <w:shd w:fill="auto" w:val="clear"/>
          </w:tcPr>
          <w:p w:rsidR="00000000" w:rsidDel="00000000" w:rsidP="00000000" w:rsidRDefault="00000000" w:rsidRPr="00000000" w14:paraId="000009D6">
            <w:pPr>
              <w:spacing w:after="0" w:before="0" w:lineRule="auto"/>
              <w:jc w:val="both"/>
              <w:rPr>
                <w:sz w:val="20"/>
                <w:szCs w:val="20"/>
              </w:rPr>
            </w:pPr>
            <w:r w:rsidDel="00000000" w:rsidR="00000000" w:rsidRPr="00000000">
              <w:rPr>
                <w:sz w:val="20"/>
                <w:szCs w:val="20"/>
                <w:rtl w:val="0"/>
              </w:rPr>
              <w:t xml:space="preserve">4. Vaizdinė meno kūrinio medžiaga (fotografijos/CD/DVD) (privaloma)</w:t>
            </w:r>
          </w:p>
        </w:tc>
        <w:tc>
          <w:tcPr>
            <w:shd w:fill="auto" w:val="clear"/>
            <w:vAlign w:val="center"/>
          </w:tcPr>
          <w:p w:rsidR="00000000" w:rsidDel="00000000" w:rsidP="00000000" w:rsidRDefault="00000000" w:rsidRPr="00000000" w14:paraId="000009EC">
            <w:pPr>
              <w:spacing w:after="0" w:before="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9ED">
            <w:pPr>
              <w:spacing w:after="0" w:before="0" w:lineRule="auto"/>
              <w:jc w:val="both"/>
              <w:rPr>
                <w:sz w:val="20"/>
                <w:szCs w:val="20"/>
              </w:rPr>
            </w:pPr>
            <w:r w:rsidDel="00000000" w:rsidR="00000000" w:rsidRPr="00000000">
              <w:rPr>
                <w:rtl w:val="0"/>
              </w:rPr>
            </w:r>
          </w:p>
        </w:tc>
      </w:tr>
      <w:tr>
        <w:tc>
          <w:tcPr>
            <w:gridSpan w:val="22"/>
            <w:shd w:fill="auto" w:val="clear"/>
          </w:tcPr>
          <w:p w:rsidR="00000000" w:rsidDel="00000000" w:rsidP="00000000" w:rsidRDefault="00000000" w:rsidRPr="00000000" w14:paraId="000009EE">
            <w:pPr>
              <w:spacing w:after="0" w:before="0" w:lineRule="auto"/>
              <w:jc w:val="both"/>
              <w:rPr>
                <w:sz w:val="20"/>
                <w:szCs w:val="20"/>
              </w:rPr>
            </w:pPr>
            <w:r w:rsidDel="00000000" w:rsidR="00000000" w:rsidRPr="00000000">
              <w:rPr>
                <w:sz w:val="20"/>
                <w:szCs w:val="20"/>
                <w:rtl w:val="0"/>
              </w:rPr>
              <w:t xml:space="preserve">5. Papildomo(-ų) atstovaujamo menininko darbo(-ų) aprašymas(-ai) (neprivaloma)</w:t>
            </w:r>
          </w:p>
        </w:tc>
        <w:tc>
          <w:tcPr>
            <w:shd w:fill="auto" w:val="clear"/>
            <w:vAlign w:val="center"/>
          </w:tcPr>
          <w:p w:rsidR="00000000" w:rsidDel="00000000" w:rsidP="00000000" w:rsidRDefault="00000000" w:rsidRPr="00000000" w14:paraId="00000A04">
            <w:pPr>
              <w:spacing w:after="0" w:before="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A05">
            <w:pPr>
              <w:spacing w:after="0" w:before="0" w:lineRule="auto"/>
              <w:jc w:val="both"/>
              <w:rPr>
                <w:sz w:val="20"/>
                <w:szCs w:val="20"/>
              </w:rPr>
            </w:pPr>
            <w:r w:rsidDel="00000000" w:rsidR="00000000" w:rsidRPr="00000000">
              <w:rPr>
                <w:rtl w:val="0"/>
              </w:rPr>
            </w:r>
          </w:p>
        </w:tc>
      </w:tr>
      <w:tr>
        <w:tc>
          <w:tcPr>
            <w:gridSpan w:val="22"/>
            <w:shd w:fill="auto" w:val="clear"/>
          </w:tcPr>
          <w:p w:rsidR="00000000" w:rsidDel="00000000" w:rsidP="00000000" w:rsidRDefault="00000000" w:rsidRPr="00000000" w14:paraId="00000A06">
            <w:pPr>
              <w:spacing w:after="0" w:before="0" w:lineRule="auto"/>
              <w:jc w:val="both"/>
              <w:rPr>
                <w:sz w:val="20"/>
                <w:szCs w:val="20"/>
              </w:rPr>
            </w:pPr>
            <w:r w:rsidDel="00000000" w:rsidR="00000000" w:rsidRPr="00000000">
              <w:rPr>
                <w:sz w:val="20"/>
                <w:szCs w:val="20"/>
                <w:rtl w:val="0"/>
              </w:rPr>
              <w:t xml:space="preserve">6. Papildomo(-ų) atstovaujamo(-ų) menininko(-ų) ir jo(jų) darbo(-ų) aprašymas(-ai) (neprivaloma)</w:t>
            </w:r>
          </w:p>
        </w:tc>
        <w:tc>
          <w:tcPr>
            <w:shd w:fill="auto" w:val="clear"/>
            <w:vAlign w:val="center"/>
          </w:tcPr>
          <w:p w:rsidR="00000000" w:rsidDel="00000000" w:rsidP="00000000" w:rsidRDefault="00000000" w:rsidRPr="00000000" w14:paraId="00000A1C">
            <w:pPr>
              <w:spacing w:after="0" w:before="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A1D">
            <w:pPr>
              <w:spacing w:after="0" w:before="0" w:lineRule="auto"/>
              <w:jc w:val="both"/>
              <w:rPr>
                <w:sz w:val="20"/>
                <w:szCs w:val="20"/>
              </w:rPr>
            </w:pPr>
            <w:r w:rsidDel="00000000" w:rsidR="00000000" w:rsidRPr="00000000">
              <w:rPr>
                <w:rtl w:val="0"/>
              </w:rPr>
            </w:r>
          </w:p>
        </w:tc>
      </w:tr>
      <w:tr>
        <w:tc>
          <w:tcPr>
            <w:gridSpan w:val="22"/>
            <w:shd w:fill="auto" w:val="clear"/>
          </w:tcPr>
          <w:p w:rsidR="00000000" w:rsidDel="00000000" w:rsidP="00000000" w:rsidRDefault="00000000" w:rsidRPr="00000000" w14:paraId="00000A1E">
            <w:pPr>
              <w:spacing w:after="0" w:before="0" w:lineRule="auto"/>
              <w:jc w:val="both"/>
              <w:rPr>
                <w:sz w:val="20"/>
                <w:szCs w:val="20"/>
              </w:rPr>
            </w:pPr>
            <w:r w:rsidDel="00000000" w:rsidR="00000000" w:rsidRPr="00000000">
              <w:rPr>
                <w:sz w:val="20"/>
                <w:szCs w:val="20"/>
                <w:rtl w:val="0"/>
              </w:rPr>
              <w:t xml:space="preserve">7. Atstovaujamų menininkų gyvenimo aprašymai (neprivaloma)</w:t>
            </w:r>
          </w:p>
        </w:tc>
        <w:tc>
          <w:tcPr>
            <w:shd w:fill="auto" w:val="clear"/>
            <w:vAlign w:val="center"/>
          </w:tcPr>
          <w:p w:rsidR="00000000" w:rsidDel="00000000" w:rsidP="00000000" w:rsidRDefault="00000000" w:rsidRPr="00000000" w14:paraId="00000A34">
            <w:pPr>
              <w:spacing w:after="0" w:before="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A35">
            <w:pPr>
              <w:spacing w:after="0" w:before="0" w:lineRule="auto"/>
              <w:jc w:val="both"/>
              <w:rPr>
                <w:sz w:val="20"/>
                <w:szCs w:val="20"/>
              </w:rPr>
            </w:pPr>
            <w:r w:rsidDel="00000000" w:rsidR="00000000" w:rsidRPr="00000000">
              <w:rPr>
                <w:rtl w:val="0"/>
              </w:rPr>
            </w:r>
          </w:p>
        </w:tc>
      </w:tr>
      <w:tr>
        <w:tc>
          <w:tcPr>
            <w:gridSpan w:val="22"/>
            <w:shd w:fill="auto" w:val="clear"/>
          </w:tcPr>
          <w:p w:rsidR="00000000" w:rsidDel="00000000" w:rsidP="00000000" w:rsidRDefault="00000000" w:rsidRPr="00000000" w14:paraId="00000A36">
            <w:pPr>
              <w:spacing w:after="0" w:before="0" w:lineRule="auto"/>
              <w:jc w:val="both"/>
              <w:rPr>
                <w:sz w:val="20"/>
                <w:szCs w:val="20"/>
              </w:rPr>
            </w:pPr>
            <w:r w:rsidDel="00000000" w:rsidR="00000000" w:rsidRPr="00000000">
              <w:rPr>
                <w:sz w:val="20"/>
                <w:szCs w:val="20"/>
                <w:rtl w:val="0"/>
              </w:rPr>
              <w:t xml:space="preserve">8. Kita _____________________________ (neprivaloma)</w:t>
            </w:r>
          </w:p>
        </w:tc>
        <w:tc>
          <w:tcPr>
            <w:shd w:fill="auto" w:val="clear"/>
          </w:tcPr>
          <w:p w:rsidR="00000000" w:rsidDel="00000000" w:rsidP="00000000" w:rsidRDefault="00000000" w:rsidRPr="00000000" w14:paraId="00000A4C">
            <w:pPr>
              <w:spacing w:after="0" w:before="0" w:lineRule="auto"/>
              <w:jc w:val="center"/>
              <w:rPr>
                <w:sz w:val="20"/>
                <w:szCs w:val="20"/>
              </w:rPr>
            </w:pPr>
            <w:r w:rsidDel="00000000" w:rsidR="00000000" w:rsidRPr="00000000">
              <w:rPr>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A4D">
            <w:pPr>
              <w:spacing w:after="0" w:before="0" w:lineRule="auto"/>
              <w:jc w:val="both"/>
              <w:rPr>
                <w:sz w:val="20"/>
                <w:szCs w:val="20"/>
              </w:rPr>
            </w:pPr>
            <w:r w:rsidDel="00000000" w:rsidR="00000000" w:rsidRPr="00000000">
              <w:rPr>
                <w:rtl w:val="0"/>
              </w:rPr>
            </w:r>
          </w:p>
        </w:tc>
      </w:tr>
      <w:tr>
        <w:tc>
          <w:tcPr>
            <w:gridSpan w:val="22"/>
            <w:shd w:fill="auto" w:val="clear"/>
          </w:tcPr>
          <w:p w:rsidR="00000000" w:rsidDel="00000000" w:rsidP="00000000" w:rsidRDefault="00000000" w:rsidRPr="00000000" w14:paraId="00000A4E">
            <w:pPr>
              <w:spacing w:after="0" w:before="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A64">
            <w:pPr>
              <w:spacing w:after="0" w:before="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A65">
            <w:pPr>
              <w:spacing w:after="0" w:before="0" w:lineRule="auto"/>
              <w:jc w:val="both"/>
              <w:rPr>
                <w:sz w:val="20"/>
                <w:szCs w:val="20"/>
              </w:rPr>
            </w:pPr>
            <w:r w:rsidDel="00000000" w:rsidR="00000000" w:rsidRPr="00000000">
              <w:rPr>
                <w:rtl w:val="0"/>
              </w:rPr>
            </w:r>
          </w:p>
        </w:tc>
      </w:tr>
    </w:tbl>
    <w:p w:rsidR="00000000" w:rsidDel="00000000" w:rsidP="00000000" w:rsidRDefault="00000000" w:rsidRPr="00000000" w14:paraId="00000A66">
      <w:pPr>
        <w:spacing w:after="0" w:before="0" w:lineRule="auto"/>
        <w:jc w:val="both"/>
        <w:rPr/>
      </w:pPr>
      <w:r w:rsidDel="00000000" w:rsidR="00000000" w:rsidRPr="00000000">
        <w:rPr>
          <w:rtl w:val="0"/>
        </w:rPr>
      </w:r>
    </w:p>
    <w:p w:rsidR="00000000" w:rsidDel="00000000" w:rsidP="00000000" w:rsidRDefault="00000000" w:rsidRPr="00000000" w14:paraId="00000A67">
      <w:pPr>
        <w:spacing w:after="0" w:before="0" w:lineRule="auto"/>
        <w:ind w:left="-720" w:firstLine="0"/>
        <w:rPr>
          <w:b w:val="1"/>
          <w:sz w:val="20"/>
          <w:szCs w:val="20"/>
        </w:rPr>
      </w:pPr>
      <w:r w:rsidDel="00000000" w:rsidR="00000000" w:rsidRPr="00000000">
        <w:rPr>
          <w:b w:val="1"/>
          <w:sz w:val="20"/>
          <w:szCs w:val="20"/>
          <w:rtl w:val="0"/>
        </w:rPr>
        <w:t xml:space="preserve">V. INFORMACIJA APIE ASMENS DUOMENŲ TVARKYMĄ</w:t>
      </w:r>
    </w:p>
    <w:p w:rsidR="00000000" w:rsidDel="00000000" w:rsidP="00000000" w:rsidRDefault="00000000" w:rsidRPr="00000000" w14:paraId="00000A68">
      <w:pPr>
        <w:spacing w:after="0" w:before="0" w:lineRule="auto"/>
        <w:jc w:val="both"/>
        <w:rPr>
          <w:b w:val="1"/>
          <w:sz w:val="20"/>
          <w:szCs w:val="20"/>
        </w:rPr>
      </w:pPr>
      <w:r w:rsidDel="00000000" w:rsidR="00000000" w:rsidRPr="00000000">
        <w:rPr>
          <w:rtl w:val="0"/>
        </w:rPr>
      </w:r>
    </w:p>
    <w:p w:rsidR="00000000" w:rsidDel="00000000" w:rsidP="00000000" w:rsidRDefault="00000000" w:rsidRPr="00000000" w14:paraId="00000A69">
      <w:pPr>
        <w:spacing w:after="0" w:before="0" w:lineRule="auto"/>
        <w:ind w:left="-851" w:firstLine="0"/>
        <w:jc w:val="both"/>
        <w:rPr>
          <w:sz w:val="20"/>
          <w:szCs w:val="20"/>
        </w:rPr>
      </w:pPr>
      <w:bookmarkStart w:colFirst="0" w:colLast="0" w:name="_gjdgxs" w:id="0"/>
      <w:bookmarkEnd w:id="0"/>
      <w:r w:rsidDel="00000000" w:rsidR="00000000" w:rsidRPr="00000000">
        <w:rPr>
          <w:b w:val="1"/>
          <w:sz w:val="20"/>
          <w:szCs w:val="20"/>
          <w:rtl w:val="0"/>
        </w:rPr>
        <w:t xml:space="preserve">Duomenų valdytojas.</w:t>
      </w:r>
      <w:r w:rsidDel="00000000" w:rsidR="00000000" w:rsidRPr="00000000">
        <w:rPr>
          <w:sz w:val="20"/>
          <w:szCs w:val="20"/>
          <w:rtl w:val="0"/>
        </w:rPr>
        <w:t xml:space="preserve"> Lietuvos meno galerininkų asociacija, juridinio asmens kodas: 191918446, įregistruotos buveinės adresas J. Basanavičiaus g. 1, Vilnius (toliau – „mes“, „mums“, „mūsų“) yra kasmetinio meno mugės projekto ARTVILNIUS iniciatorius ir administratorius ir, šioje Paraiškoje ir jos prieduose pateiktų asmens duomenų, duomenų valdytojas.</w:t>
      </w:r>
    </w:p>
    <w:p w:rsidR="00000000" w:rsidDel="00000000" w:rsidP="00000000" w:rsidRDefault="00000000" w:rsidRPr="00000000" w14:paraId="00000A6A">
      <w:pPr>
        <w:spacing w:after="0" w:before="0" w:lineRule="auto"/>
        <w:ind w:left="-851" w:firstLine="0"/>
        <w:jc w:val="both"/>
        <w:rPr>
          <w:sz w:val="20"/>
          <w:szCs w:val="20"/>
        </w:rPr>
      </w:pPr>
      <w:r w:rsidDel="00000000" w:rsidR="00000000" w:rsidRPr="00000000">
        <w:rPr>
          <w:rtl w:val="0"/>
        </w:rPr>
      </w:r>
    </w:p>
    <w:p w:rsidR="00000000" w:rsidDel="00000000" w:rsidP="00000000" w:rsidRDefault="00000000" w:rsidRPr="00000000" w14:paraId="00000A6B">
      <w:pPr>
        <w:spacing w:after="0" w:before="0" w:lineRule="auto"/>
        <w:ind w:left="-851" w:firstLine="0"/>
        <w:jc w:val="both"/>
        <w:rPr>
          <w:sz w:val="20"/>
          <w:szCs w:val="20"/>
        </w:rPr>
      </w:pPr>
      <w:r w:rsidDel="00000000" w:rsidR="00000000" w:rsidRPr="00000000">
        <w:rPr>
          <w:b w:val="1"/>
          <w:sz w:val="20"/>
          <w:szCs w:val="20"/>
          <w:rtl w:val="0"/>
        </w:rPr>
        <w:t xml:space="preserve">Duomenų tvarkymo tikslas. </w:t>
      </w:r>
      <w:r w:rsidDel="00000000" w:rsidR="00000000" w:rsidRPr="00000000">
        <w:rPr>
          <w:sz w:val="20"/>
          <w:szCs w:val="20"/>
          <w:rtl w:val="0"/>
        </w:rPr>
        <w:t xml:space="preserve">Tam, kad galėtume, esant reikalui, susisiekti su atsakingais Pareiškėjo asmenimis, tinkamai planuoti, organizuoti, vykdyti meno mugę,  ir įvertinti, ar Pareiškėjas atitinka MENO MUGĖ ARTVILNIUS`21 taisykles (Toliau – Taisyklės), neišvengiamai mums reikalinga informacija apie Pareiškėjo atstovą ir Pareiškėjo atstovaujamus menininkus, kuri kartu apima ir tam tikrus jų asmens duomenis.</w:t>
      </w:r>
    </w:p>
    <w:p w:rsidR="00000000" w:rsidDel="00000000" w:rsidP="00000000" w:rsidRDefault="00000000" w:rsidRPr="00000000" w14:paraId="00000A6C">
      <w:pPr>
        <w:spacing w:after="0" w:before="0" w:lineRule="auto"/>
        <w:ind w:left="-851" w:firstLine="0"/>
        <w:jc w:val="both"/>
        <w:rPr>
          <w:sz w:val="20"/>
          <w:szCs w:val="20"/>
        </w:rPr>
      </w:pPr>
      <w:r w:rsidDel="00000000" w:rsidR="00000000" w:rsidRPr="00000000">
        <w:rPr>
          <w:rtl w:val="0"/>
        </w:rPr>
      </w:r>
    </w:p>
    <w:p w:rsidR="00000000" w:rsidDel="00000000" w:rsidP="00000000" w:rsidRDefault="00000000" w:rsidRPr="00000000" w14:paraId="00000A6D">
      <w:pPr>
        <w:spacing w:after="0" w:before="0" w:lineRule="auto"/>
        <w:ind w:left="-851" w:firstLine="0"/>
        <w:jc w:val="both"/>
        <w:rPr>
          <w:sz w:val="20"/>
          <w:szCs w:val="20"/>
        </w:rPr>
      </w:pPr>
      <w:r w:rsidDel="00000000" w:rsidR="00000000" w:rsidRPr="00000000">
        <w:rPr>
          <w:b w:val="1"/>
          <w:sz w:val="20"/>
          <w:szCs w:val="20"/>
          <w:rtl w:val="0"/>
        </w:rPr>
        <w:t xml:space="preserve">Duomenų tvarkymo pagrindas.</w:t>
      </w:r>
      <w:r w:rsidDel="00000000" w:rsidR="00000000" w:rsidRPr="00000000">
        <w:rPr>
          <w:sz w:val="20"/>
          <w:szCs w:val="20"/>
          <w:rtl w:val="0"/>
        </w:rPr>
        <w:t xml:space="preserve"> Aukščiau išvardintais tikslais mes tvarkome Jūsų pateiktus Pareiškėjo atstovo ir menininkų asmens duomenis remdamiesi savo teisėtu interesu - užtikrinti sklandų meno mugės organizavimą bei administravimą, taip pat siekiant išlaikyti keliamus aukštus meno mugės reikalavimus menininkams ir jų kūriniams. Mes dedame visas protingas pastangas, kad šiais tikslais tvarkomi asmens duomenys būtų apsaugoti nuo sugadinimo, praradimo ar kitokio neteisėto panaudojimo.</w:t>
      </w:r>
    </w:p>
    <w:p w:rsidR="00000000" w:rsidDel="00000000" w:rsidP="00000000" w:rsidRDefault="00000000" w:rsidRPr="00000000" w14:paraId="00000A6E">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A6F">
      <w:pPr>
        <w:spacing w:after="0" w:before="0" w:lineRule="auto"/>
        <w:ind w:left="-851" w:firstLine="0"/>
        <w:jc w:val="both"/>
        <w:rPr>
          <w:sz w:val="20"/>
          <w:szCs w:val="20"/>
        </w:rPr>
      </w:pPr>
      <w:r w:rsidDel="00000000" w:rsidR="00000000" w:rsidRPr="00000000">
        <w:rPr>
          <w:b w:val="1"/>
          <w:sz w:val="20"/>
          <w:szCs w:val="20"/>
          <w:rtl w:val="0"/>
        </w:rPr>
        <w:t xml:space="preserve">Duomenų gavėjai.</w:t>
      </w:r>
      <w:r w:rsidDel="00000000" w:rsidR="00000000" w:rsidRPr="00000000">
        <w:rPr>
          <w:sz w:val="20"/>
          <w:szCs w:val="20"/>
          <w:rtl w:val="0"/>
        </w:rPr>
        <w:t xml:space="preserve"> Mes suteiksime prieigą prie Jūsų Paraiškos (įskaitant priedus) duomenų  tik tiems asmenims, kurie pagal Taisykles turi teisę vertinti šią Paraišką : t.y. parodos kuratoriai, taip pat atrankos komisija, mugės organizatoriai. </w:t>
      </w:r>
    </w:p>
    <w:p w:rsidR="00000000" w:rsidDel="00000000" w:rsidP="00000000" w:rsidRDefault="00000000" w:rsidRPr="00000000" w14:paraId="00000A70">
      <w:pPr>
        <w:spacing w:after="0" w:before="0" w:lineRule="auto"/>
        <w:ind w:left="-851" w:firstLine="0"/>
        <w:jc w:val="both"/>
        <w:rPr>
          <w:sz w:val="20"/>
          <w:szCs w:val="20"/>
        </w:rPr>
      </w:pPr>
      <w:r w:rsidDel="00000000" w:rsidR="00000000" w:rsidRPr="00000000">
        <w:rPr>
          <w:rtl w:val="0"/>
        </w:rPr>
      </w:r>
    </w:p>
    <w:p w:rsidR="00000000" w:rsidDel="00000000" w:rsidP="00000000" w:rsidRDefault="00000000" w:rsidRPr="00000000" w14:paraId="00000A71">
      <w:pPr>
        <w:spacing w:after="0" w:before="0" w:lineRule="auto"/>
        <w:ind w:left="-851" w:firstLine="0"/>
        <w:jc w:val="both"/>
        <w:rPr>
          <w:sz w:val="20"/>
          <w:szCs w:val="20"/>
        </w:rPr>
      </w:pPr>
      <w:r w:rsidDel="00000000" w:rsidR="00000000" w:rsidRPr="00000000">
        <w:rPr>
          <w:b w:val="1"/>
          <w:sz w:val="20"/>
          <w:szCs w:val="20"/>
          <w:rtl w:val="0"/>
        </w:rPr>
        <w:t xml:space="preserve">Duomenų saugojimo terminas</w:t>
      </w:r>
      <w:r w:rsidDel="00000000" w:rsidR="00000000" w:rsidRPr="00000000">
        <w:rPr>
          <w:sz w:val="20"/>
          <w:szCs w:val="20"/>
          <w:rtl w:val="0"/>
        </w:rPr>
        <w:t xml:space="preserve">. Mes tvarkysime Jūsų pateiktus asmens duomenis  tol, kol jie bus reikalingi nustatytam tikslui pasiekti, bet ne ilgiau nei iki šios meno mugės pabaigos, nebent ilgiau tvarkyti asmens duomenis mus įpareigotų teisės aktai.</w:t>
      </w:r>
    </w:p>
    <w:p w:rsidR="00000000" w:rsidDel="00000000" w:rsidP="00000000" w:rsidRDefault="00000000" w:rsidRPr="00000000" w14:paraId="00000A72">
      <w:pPr>
        <w:spacing w:after="0" w:before="0" w:lineRule="auto"/>
        <w:ind w:left="-851" w:firstLine="0"/>
        <w:jc w:val="both"/>
        <w:rPr>
          <w:sz w:val="20"/>
          <w:szCs w:val="20"/>
        </w:rPr>
      </w:pPr>
      <w:r w:rsidDel="00000000" w:rsidR="00000000" w:rsidRPr="00000000">
        <w:rPr>
          <w:rtl w:val="0"/>
        </w:rPr>
      </w:r>
    </w:p>
    <w:p w:rsidR="00000000" w:rsidDel="00000000" w:rsidP="00000000" w:rsidRDefault="00000000" w:rsidRPr="00000000" w14:paraId="00000A73">
      <w:pPr>
        <w:spacing w:after="0" w:before="0" w:lineRule="auto"/>
        <w:ind w:left="-851" w:firstLine="0"/>
        <w:jc w:val="both"/>
        <w:rPr>
          <w:sz w:val="20"/>
          <w:szCs w:val="20"/>
        </w:rPr>
      </w:pPr>
      <w:r w:rsidDel="00000000" w:rsidR="00000000" w:rsidRPr="00000000">
        <w:rPr>
          <w:b w:val="1"/>
          <w:sz w:val="20"/>
          <w:szCs w:val="20"/>
          <w:rtl w:val="0"/>
        </w:rPr>
        <w:t xml:space="preserve">Duomenų subjektų teisės</w:t>
      </w:r>
      <w:r w:rsidDel="00000000" w:rsidR="00000000" w:rsidRPr="00000000">
        <w:rPr>
          <w:sz w:val="20"/>
          <w:szCs w:val="20"/>
          <w:rtl w:val="0"/>
        </w:rPr>
        <w:t xml:space="preserve">: Asmenys, kurių asmens duomenis tvarkome turi teisę susipažinti su savo asmens duomenimis, reikalauti juos ištaisyti ar ištrinti. Taip pat minėti asmenys turi teisę reikalauti apriboti savo asmens duomenų tvarkymą ir nesutikti su savo asmens duomenų tvarkymu bei teisę pateikti skundą Valstybinei duomenų apsaugos inspekcijai.</w:t>
      </w:r>
    </w:p>
    <w:p w:rsidR="00000000" w:rsidDel="00000000" w:rsidP="00000000" w:rsidRDefault="00000000" w:rsidRPr="00000000" w14:paraId="00000A74">
      <w:pPr>
        <w:spacing w:after="0" w:before="0" w:lineRule="auto"/>
        <w:ind w:left="-851" w:firstLine="0"/>
        <w:jc w:val="both"/>
        <w:rPr>
          <w:sz w:val="20"/>
          <w:szCs w:val="20"/>
        </w:rPr>
      </w:pPr>
      <w:r w:rsidDel="00000000" w:rsidR="00000000" w:rsidRPr="00000000">
        <w:rPr>
          <w:rtl w:val="0"/>
        </w:rPr>
      </w:r>
    </w:p>
    <w:p w:rsidR="00000000" w:rsidDel="00000000" w:rsidP="00000000" w:rsidRDefault="00000000" w:rsidRPr="00000000" w14:paraId="00000A75">
      <w:pPr>
        <w:spacing w:after="0" w:before="0" w:lineRule="auto"/>
        <w:ind w:left="-851" w:firstLine="0"/>
        <w:jc w:val="both"/>
        <w:rPr>
          <w:sz w:val="20"/>
          <w:szCs w:val="20"/>
        </w:rPr>
      </w:pPr>
      <w:r w:rsidDel="00000000" w:rsidR="00000000" w:rsidRPr="00000000">
        <w:rPr>
          <w:sz w:val="20"/>
          <w:szCs w:val="20"/>
          <w:rtl w:val="0"/>
        </w:rPr>
        <w:t xml:space="preserve">Jūs galite rinktis nepateikti mums tam tikrų asmens duomenų, tačiau tokiu atveju Paraiška gali būti atmesta kaip neatitinkanti nustatytų Taisyklių.</w:t>
      </w:r>
    </w:p>
    <w:p w:rsidR="00000000" w:rsidDel="00000000" w:rsidP="00000000" w:rsidRDefault="00000000" w:rsidRPr="00000000" w14:paraId="00000A76">
      <w:pPr>
        <w:spacing w:after="0" w:before="0" w:lineRule="auto"/>
        <w:ind w:left="-851" w:firstLine="0"/>
        <w:jc w:val="both"/>
        <w:rPr>
          <w:sz w:val="20"/>
          <w:szCs w:val="20"/>
        </w:rPr>
      </w:pPr>
      <w:r w:rsidDel="00000000" w:rsidR="00000000" w:rsidRPr="00000000">
        <w:rPr>
          <w:rtl w:val="0"/>
        </w:rPr>
      </w:r>
    </w:p>
    <w:p w:rsidR="00000000" w:rsidDel="00000000" w:rsidP="00000000" w:rsidRDefault="00000000" w:rsidRPr="00000000" w14:paraId="00000A77">
      <w:pPr>
        <w:spacing w:after="0" w:before="0" w:lineRule="auto"/>
        <w:ind w:left="-851" w:firstLine="0"/>
        <w:jc w:val="both"/>
        <w:rPr>
          <w:sz w:val="20"/>
          <w:szCs w:val="20"/>
        </w:rPr>
      </w:pPr>
      <w:r w:rsidDel="00000000" w:rsidR="00000000" w:rsidRPr="00000000">
        <w:rPr>
          <w:b w:val="1"/>
          <w:sz w:val="20"/>
          <w:szCs w:val="20"/>
          <w:rtl w:val="0"/>
        </w:rPr>
        <w:t xml:space="preserve">Pareiga informuoti.</w:t>
      </w:r>
      <w:r w:rsidDel="00000000" w:rsidR="00000000" w:rsidRPr="00000000">
        <w:rPr>
          <w:sz w:val="20"/>
          <w:szCs w:val="20"/>
          <w:rtl w:val="0"/>
        </w:rPr>
        <w:t xml:space="preserve"> PRIEŠ ŠIOJE PARAIŠKOJE NURODYDAMI MENININKŲ AR KITŲ ASMENŲ ASMENS DUOMENIS, ĮSIPAREIGOJATE TOKIUS ASMENIS TINKAMAI INFORMUOTI APIE JŲ ASMENS DUOMENŲ PERDAVIMĄ LIETUVOS MENO GALERININKŲ ASOCIACIJAI. .</w:t>
      </w:r>
    </w:p>
    <w:p w:rsidR="00000000" w:rsidDel="00000000" w:rsidP="00000000" w:rsidRDefault="00000000" w:rsidRPr="00000000" w14:paraId="00000A78">
      <w:pPr>
        <w:spacing w:after="0" w:before="0" w:lineRule="auto"/>
        <w:ind w:left="-851" w:firstLine="0"/>
        <w:jc w:val="both"/>
        <w:rPr>
          <w:sz w:val="20"/>
          <w:szCs w:val="20"/>
        </w:rPr>
      </w:pPr>
      <w:r w:rsidDel="00000000" w:rsidR="00000000" w:rsidRPr="00000000">
        <w:rPr>
          <w:rtl w:val="0"/>
        </w:rPr>
      </w:r>
    </w:p>
    <w:p w:rsidR="00000000" w:rsidDel="00000000" w:rsidP="00000000" w:rsidRDefault="00000000" w:rsidRPr="00000000" w14:paraId="00000A79">
      <w:pPr>
        <w:spacing w:after="0" w:before="0" w:lineRule="auto"/>
        <w:ind w:left="-851" w:firstLine="0"/>
        <w:jc w:val="both"/>
        <w:rPr>
          <w:sz w:val="20"/>
          <w:szCs w:val="20"/>
        </w:rPr>
      </w:pPr>
      <w:r w:rsidDel="00000000" w:rsidR="00000000" w:rsidRPr="00000000">
        <w:rPr>
          <w:sz w:val="20"/>
          <w:szCs w:val="20"/>
          <w:rtl w:val="0"/>
        </w:rPr>
        <w:t xml:space="preserve">Jeigu turite daugiau klausimų dėl to, kaip mes tvarkome asmens duomenis, susisiekite su mumis el. paštu info@artvilnius.com arba telefonu 8 (5) 2610975.</w:t>
      </w:r>
    </w:p>
    <w:p w:rsidR="00000000" w:rsidDel="00000000" w:rsidP="00000000" w:rsidRDefault="00000000" w:rsidRPr="00000000" w14:paraId="00000A7A">
      <w:pPr>
        <w:spacing w:after="0" w:before="0" w:lineRule="auto"/>
        <w:jc w:val="both"/>
        <w:rPr/>
      </w:pPr>
      <w:r w:rsidDel="00000000" w:rsidR="00000000" w:rsidRPr="00000000">
        <w:rPr>
          <w:rtl w:val="0"/>
        </w:rPr>
      </w:r>
    </w:p>
    <w:tbl>
      <w:tblPr>
        <w:tblStyle w:val="Table2"/>
        <w:tblW w:w="10207.0" w:type="dxa"/>
        <w:jc w:val="left"/>
        <w:tblInd w:w="-744.0" w:type="dxa"/>
        <w:tblLayout w:type="fixed"/>
        <w:tblLook w:val="0000"/>
      </w:tblPr>
      <w:tblGrid>
        <w:gridCol w:w="4453"/>
        <w:gridCol w:w="356"/>
        <w:gridCol w:w="2198"/>
        <w:gridCol w:w="357"/>
        <w:gridCol w:w="2843"/>
        <w:tblGridChange w:id="0">
          <w:tblGrid>
            <w:gridCol w:w="4453"/>
            <w:gridCol w:w="356"/>
            <w:gridCol w:w="2198"/>
            <w:gridCol w:w="357"/>
            <w:gridCol w:w="2843"/>
          </w:tblGrid>
        </w:tblGridChange>
      </w:tblGrid>
      <w:tr>
        <w:tc>
          <w:tcPr>
            <w:gridSpan w:val="5"/>
            <w:shd w:fill="auto" w:val="clear"/>
          </w:tcPr>
          <w:p w:rsidR="00000000" w:rsidDel="00000000" w:rsidP="00000000" w:rsidRDefault="00000000" w:rsidRPr="00000000" w14:paraId="00000A7B">
            <w:pPr>
              <w:spacing w:after="0" w:before="0" w:lineRule="auto"/>
              <w:jc w:val="both"/>
              <w:rPr>
                <w:sz w:val="20"/>
                <w:szCs w:val="20"/>
              </w:rPr>
            </w:pPr>
            <w:r w:rsidDel="00000000" w:rsidR="00000000" w:rsidRPr="00000000">
              <w:rPr>
                <w:sz w:val="20"/>
                <w:szCs w:val="20"/>
                <w:rtl w:val="0"/>
              </w:rPr>
              <w:t xml:space="preserve">Pareiškėjo vardu pareiškiu ir patvirtinu, kad turiu teisę atstovauti Pareiškėją, kad šioje Paraiškoje ir jos prieduose pateikta informacija yra teisinga ir tiksli, o duomenų subjektai, kurių asmens duomenys yra pateikti, buvo tinkamai informuoti.</w:t>
            </w:r>
          </w:p>
          <w:p w:rsidR="00000000" w:rsidDel="00000000" w:rsidP="00000000" w:rsidRDefault="00000000" w:rsidRPr="00000000" w14:paraId="00000A7C">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A7D">
            <w:pPr>
              <w:spacing w:after="0" w:before="0" w:lineRule="auto"/>
              <w:jc w:val="both"/>
              <w:rPr/>
            </w:pPr>
            <w:r w:rsidDel="00000000" w:rsidR="00000000" w:rsidRPr="00000000">
              <w:rPr>
                <w:sz w:val="20"/>
                <w:szCs w:val="20"/>
                <w:rtl w:val="0"/>
              </w:rPr>
              <w:t xml:space="preserve">Pareiškėjo vardu taip pat pareiškiu ir patvirtinu, kad susipažinau su </w:t>
            </w:r>
            <w:hyperlink r:id="rId7">
              <w:r w:rsidDel="00000000" w:rsidR="00000000" w:rsidRPr="00000000">
                <w:rPr>
                  <w:color w:val="1155cc"/>
                  <w:sz w:val="20"/>
                  <w:szCs w:val="20"/>
                  <w:highlight w:val="yellow"/>
                  <w:u w:val="single"/>
                  <w:rtl w:val="0"/>
                </w:rPr>
                <w:t xml:space="preserve">ArtVilnius’21 taisyklėmis</w:t>
              </w:r>
            </w:hyperlink>
            <w:r w:rsidDel="00000000" w:rsidR="00000000" w:rsidRPr="00000000">
              <w:rPr>
                <w:sz w:val="20"/>
                <w:szCs w:val="20"/>
                <w:rtl w:val="0"/>
              </w:rPr>
              <w:t xml:space="preserve"> ir sutinku jų laikytis.</w:t>
            </w:r>
            <w:r w:rsidDel="00000000" w:rsidR="00000000" w:rsidRPr="00000000">
              <w:rPr>
                <w:rtl w:val="0"/>
              </w:rPr>
            </w:r>
          </w:p>
          <w:p w:rsidR="00000000" w:rsidDel="00000000" w:rsidP="00000000" w:rsidRDefault="00000000" w:rsidRPr="00000000" w14:paraId="00000A7E">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A7F">
            <w:pPr>
              <w:spacing w:after="0" w:before="0" w:lineRule="auto"/>
              <w:jc w:val="both"/>
              <w:rPr>
                <w:sz w:val="20"/>
                <w:szCs w:val="20"/>
              </w:rPr>
            </w:pPr>
            <w:r w:rsidDel="00000000" w:rsidR="00000000" w:rsidRPr="00000000">
              <w:rPr>
                <w:sz w:val="20"/>
                <w:szCs w:val="20"/>
                <w:rtl w:val="0"/>
              </w:rPr>
              <w:t xml:space="preserve">Paraiška išreiškiamas ketinimas sudaryti atskirą sutartį su Organizatoriumi ir, Organizatoriui patenkinus paraišką, ji, kartu su ArtVilnius’21 taisyklėmis, sudaro neatsiejamą atskiros sutarties su Organizatoriumi dalį.</w:t>
            </w:r>
          </w:p>
          <w:p w:rsidR="00000000" w:rsidDel="00000000" w:rsidP="00000000" w:rsidRDefault="00000000" w:rsidRPr="00000000" w14:paraId="00000A80">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A81">
            <w:pPr>
              <w:spacing w:after="0" w:before="0" w:lineRule="auto"/>
              <w:jc w:val="both"/>
              <w:rPr>
                <w:sz w:val="20"/>
                <w:szCs w:val="20"/>
              </w:rPr>
            </w:pPr>
            <w:r w:rsidDel="00000000" w:rsidR="00000000" w:rsidRPr="00000000">
              <w:rPr>
                <w:sz w:val="20"/>
                <w:szCs w:val="20"/>
                <w:rtl w:val="0"/>
              </w:rPr>
              <w:t xml:space="preserve">Pateikdamas paraišką, Pareiškėjas išreiškia (i) įsipareigojimą laikytis ArtVilnius’21 taisyklių nuostatų nuo paraiškos pateikimo Organizatoriui momento, (ii) neatšaukiamą ketinimą dalyvauti Meno mugėje, (iii) Organizatoriui patenkinus paraišką - įsipareigojimą teikti su Pareiškėju susijusią informaciją bei medžiagą, bendradarbiauti su Organizatoriumi šiam vykdant informacijos apie mugę ArtVilnius‘21 viešinimą bei teikiant media paslaugas.</w:t>
            </w:r>
          </w:p>
          <w:p w:rsidR="00000000" w:rsidDel="00000000" w:rsidP="00000000" w:rsidRDefault="00000000" w:rsidRPr="00000000" w14:paraId="00000A82">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A83">
            <w:pPr>
              <w:spacing w:after="0" w:before="0" w:lineRule="auto"/>
              <w:jc w:val="both"/>
              <w:rPr>
                <w:sz w:val="20"/>
                <w:szCs w:val="20"/>
              </w:rPr>
            </w:pPr>
            <w:bookmarkStart w:colFirst="0" w:colLast="0" w:name="_30j0zll" w:id="1"/>
            <w:bookmarkEnd w:id="1"/>
            <w:r w:rsidDel="00000000" w:rsidR="00000000" w:rsidRPr="00000000">
              <w:rPr>
                <w:sz w:val="20"/>
                <w:szCs w:val="20"/>
                <w:rtl w:val="0"/>
              </w:rPr>
              <w:t xml:space="preserve">Pareiškėjui nevykdant įsipareigojimo teikti su juo susijusios informacijos bei medžiagos, bendradarbiauti su Organizatoriumi šiam vykdant informacijos apie mugę ArtVilnius‘21 viešinimą bei teikiant media paslaugas, Organizatorius turi teisę taikyti sankcijas, numatytas ArtVilnius’21 taisyklėse.</w:t>
            </w:r>
          </w:p>
          <w:p w:rsidR="00000000" w:rsidDel="00000000" w:rsidP="00000000" w:rsidRDefault="00000000" w:rsidRPr="00000000" w14:paraId="00000A84">
            <w:pPr>
              <w:spacing w:after="0" w:before="0" w:lineRule="auto"/>
              <w:jc w:val="both"/>
              <w:rPr/>
            </w:pPr>
            <w:r w:rsidDel="00000000" w:rsidR="00000000" w:rsidRPr="00000000">
              <w:rPr>
                <w:rtl w:val="0"/>
              </w:rPr>
            </w:r>
          </w:p>
        </w:tc>
      </w:tr>
      <w:tr>
        <w:tc>
          <w:tcPr>
            <w:gridSpan w:val="5"/>
            <w:shd w:fill="auto" w:val="clear"/>
          </w:tcPr>
          <w:p w:rsidR="00000000" w:rsidDel="00000000" w:rsidP="00000000" w:rsidRDefault="00000000" w:rsidRPr="00000000" w14:paraId="00000A89">
            <w:pPr>
              <w:spacing w:after="0" w:before="0" w:lineRule="auto"/>
              <w:jc w:val="both"/>
              <w:rPr>
                <w:sz w:val="20"/>
                <w:szCs w:val="20"/>
              </w:rPr>
            </w:pPr>
            <w:r w:rsidDel="00000000" w:rsidR="00000000" w:rsidRPr="00000000">
              <w:rPr>
                <w:rtl w:val="0"/>
              </w:rPr>
            </w:r>
          </w:p>
        </w:tc>
      </w:tr>
      <w:tr>
        <w:tc>
          <w:tcPr>
            <w:tcBorders>
              <w:top w:color="000001" w:space="0" w:sz="4" w:val="dotted"/>
              <w:bottom w:color="000001" w:space="0" w:sz="4" w:val="dotted"/>
            </w:tcBorders>
            <w:shd w:fill="auto" w:val="clear"/>
          </w:tcPr>
          <w:p w:rsidR="00000000" w:rsidDel="00000000" w:rsidP="00000000" w:rsidRDefault="00000000" w:rsidRPr="00000000" w14:paraId="00000A8E">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A8F">
            <w:pPr>
              <w:spacing w:after="0" w:before="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A90">
            <w:pPr>
              <w:spacing w:after="0" w:before="0" w:lineRule="auto"/>
              <w:jc w:val="both"/>
              <w:rPr>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A91">
            <w:pPr>
              <w:spacing w:after="0" w:before="0" w:lineRule="auto"/>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A92">
            <w:pPr>
              <w:spacing w:after="0" w:before="0" w:lineRule="auto"/>
              <w:jc w:val="both"/>
              <w:rPr>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A93">
            <w:pPr>
              <w:spacing w:after="0" w:before="0" w:lineRule="auto"/>
              <w:jc w:val="both"/>
              <w:rPr>
                <w:sz w:val="20"/>
                <w:szCs w:val="20"/>
              </w:rPr>
            </w:pPr>
            <w:r w:rsidDel="00000000" w:rsidR="00000000" w:rsidRPr="00000000">
              <w:rPr>
                <w:rtl w:val="0"/>
              </w:rPr>
            </w:r>
          </w:p>
        </w:tc>
      </w:tr>
      <w:tr>
        <w:tc>
          <w:tcPr>
            <w:tcBorders>
              <w:top w:color="000001" w:space="0" w:sz="4" w:val="dotted"/>
            </w:tcBorders>
            <w:shd w:fill="auto" w:val="clear"/>
          </w:tcPr>
          <w:p w:rsidR="00000000" w:rsidDel="00000000" w:rsidP="00000000" w:rsidRDefault="00000000" w:rsidRPr="00000000" w14:paraId="00000A94">
            <w:pPr>
              <w:spacing w:after="0" w:before="0" w:lineRule="auto"/>
              <w:jc w:val="center"/>
              <w:rPr>
                <w:sz w:val="20"/>
                <w:szCs w:val="20"/>
              </w:rPr>
            </w:pPr>
            <w:r w:rsidDel="00000000" w:rsidR="00000000" w:rsidRPr="00000000">
              <w:rPr>
                <w:i w:val="1"/>
                <w:sz w:val="12"/>
                <w:szCs w:val="12"/>
                <w:rtl w:val="0"/>
              </w:rPr>
              <w:t xml:space="preserve">(pareigos, vardas, pavardė)</w:t>
            </w:r>
            <w:r w:rsidDel="00000000" w:rsidR="00000000" w:rsidRPr="00000000">
              <w:rPr>
                <w:rtl w:val="0"/>
              </w:rPr>
            </w:r>
          </w:p>
        </w:tc>
        <w:tc>
          <w:tcPr>
            <w:shd w:fill="auto" w:val="clear"/>
          </w:tcPr>
          <w:p w:rsidR="00000000" w:rsidDel="00000000" w:rsidP="00000000" w:rsidRDefault="00000000" w:rsidRPr="00000000" w14:paraId="00000A95">
            <w:pPr>
              <w:spacing w:after="0" w:before="0" w:lineRule="auto"/>
              <w:jc w:val="center"/>
              <w:rPr>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A96">
            <w:pPr>
              <w:spacing w:after="200" w:before="0" w:lineRule="auto"/>
              <w:jc w:val="center"/>
              <w:rPr>
                <w:sz w:val="20"/>
                <w:szCs w:val="20"/>
              </w:rPr>
            </w:pPr>
            <w:r w:rsidDel="00000000" w:rsidR="00000000" w:rsidRPr="00000000">
              <w:rPr>
                <w:i w:val="1"/>
                <w:sz w:val="12"/>
                <w:szCs w:val="12"/>
                <w:rtl w:val="0"/>
              </w:rPr>
              <w:t xml:space="preserve">(parašas)</w:t>
            </w:r>
            <w:r w:rsidDel="00000000" w:rsidR="00000000" w:rsidRPr="00000000">
              <w:rPr>
                <w:rtl w:val="0"/>
              </w:rPr>
            </w:r>
          </w:p>
        </w:tc>
        <w:tc>
          <w:tcPr>
            <w:shd w:fill="auto" w:val="clear"/>
          </w:tcPr>
          <w:p w:rsidR="00000000" w:rsidDel="00000000" w:rsidP="00000000" w:rsidRDefault="00000000" w:rsidRPr="00000000" w14:paraId="00000A97">
            <w:pPr>
              <w:spacing w:after="0" w:before="0" w:lineRule="auto"/>
              <w:jc w:val="both"/>
              <w:rPr>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A98">
            <w:pPr>
              <w:spacing w:after="0" w:before="0" w:lineRule="auto"/>
              <w:jc w:val="center"/>
              <w:rPr>
                <w:sz w:val="20"/>
                <w:szCs w:val="20"/>
              </w:rPr>
            </w:pPr>
            <w:r w:rsidDel="00000000" w:rsidR="00000000" w:rsidRPr="00000000">
              <w:rPr>
                <w:i w:val="1"/>
                <w:sz w:val="12"/>
                <w:szCs w:val="12"/>
                <w:rtl w:val="0"/>
              </w:rPr>
              <w:t xml:space="preserve">(data)</w:t>
            </w:r>
            <w:r w:rsidDel="00000000" w:rsidR="00000000" w:rsidRPr="00000000">
              <w:rPr>
                <w:rtl w:val="0"/>
              </w:rPr>
            </w:r>
          </w:p>
        </w:tc>
      </w:tr>
    </w:tbl>
    <w:p w:rsidR="00000000" w:rsidDel="00000000" w:rsidP="00000000" w:rsidRDefault="00000000" w:rsidRPr="00000000" w14:paraId="00000A99">
      <w:pPr>
        <w:spacing w:after="0" w:before="0" w:lineRule="auto"/>
        <w:ind w:left="720" w:firstLine="0"/>
        <w:jc w:val="both"/>
        <w:rPr/>
      </w:pPr>
      <w:r w:rsidDel="00000000" w:rsidR="00000000" w:rsidRPr="00000000">
        <w:rPr>
          <w:rtl w:val="0"/>
        </w:rPr>
      </w:r>
    </w:p>
    <w:p w:rsidR="00000000" w:rsidDel="00000000" w:rsidP="00000000" w:rsidRDefault="00000000" w:rsidRPr="00000000" w14:paraId="00000A9A">
      <w:pPr>
        <w:widowControl w:val="1"/>
        <w:spacing w:after="200" w:before="0" w:line="240" w:lineRule="auto"/>
        <w:jc w:val="left"/>
        <w:rPr/>
      </w:pPr>
      <w:r w:rsidDel="00000000" w:rsidR="00000000" w:rsidRPr="00000000">
        <w:rPr>
          <w:rtl w:val="0"/>
        </w:rPr>
      </w:r>
    </w:p>
    <w:sectPr>
      <w:footerReference r:id="rId8" w:type="default"/>
      <w:pgSz w:h="16838" w:w="11906" w:orient="portrait"/>
      <w:pgMar w:bottom="851" w:top="709" w:left="1800" w:right="843" w:header="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9B">
    <w:pPr>
      <w:tabs>
        <w:tab w:val="center" w:pos="4320"/>
        <w:tab w:val="right" w:pos="8640"/>
      </w:tabs>
      <w:jc w:val="right"/>
      <w:rPr/>
    </w:pPr>
    <w:r w:rsidDel="00000000" w:rsidR="00000000" w:rsidRPr="00000000">
      <w:rPr>
        <w:sz w:val="14"/>
        <w:szCs w:val="14"/>
        <w:rtl w:val="0"/>
      </w:rPr>
      <w:t xml:space="preserve">Lapas </w:t>
    </w:r>
    <w:r w:rsidDel="00000000" w:rsidR="00000000" w:rsidRPr="00000000">
      <w:rPr/>
      <w:fldChar w:fldCharType="begin"/>
      <w:instrText xml:space="preserve">PAGE</w:instrText>
      <w:fldChar w:fldCharType="separate"/>
      <w:fldChar w:fldCharType="end"/>
    </w:r>
    <w:r w:rsidDel="00000000" w:rsidR="00000000" w:rsidRPr="00000000">
      <w:rPr>
        <w:sz w:val="14"/>
        <w:szCs w:val="14"/>
        <w:rtl w:val="0"/>
      </w:rPr>
      <w:t xml:space="preserve"> iš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A9C">
    <w:pPr>
      <w:tabs>
        <w:tab w:val="center" w:pos="4320"/>
        <w:tab w:val="right" w:pos="8640"/>
      </w:tabs>
      <w:spacing w:after="377" w:before="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lt-LT"/>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pplication@artvilnius.com" TargetMode="External"/><Relationship Id="rId7" Type="http://schemas.openxmlformats.org/officeDocument/2006/relationships/hyperlink" Target="https://artvilnius.com/wp-content/uploads/2021/05/ArtVilnius21_TERMS_CONDITIONS_LT_ENG_2021-05-04.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